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"/>
        <w:gridCol w:w="562"/>
        <w:gridCol w:w="360"/>
        <w:gridCol w:w="623"/>
        <w:gridCol w:w="1553"/>
        <w:gridCol w:w="1196"/>
        <w:gridCol w:w="3041"/>
        <w:gridCol w:w="2176"/>
        <w:gridCol w:w="36"/>
        <w:gridCol w:w="453"/>
        <w:gridCol w:w="1179"/>
        <w:gridCol w:w="2325"/>
        <w:gridCol w:w="893"/>
      </w:tblGrid>
      <w:tr w:rsidR="00B205B6" w:rsidRPr="007E2DE5" w:rsidTr="00B205B6">
        <w:trPr>
          <w:gridAfter w:val="1"/>
          <w:tblHeader/>
        </w:trPr>
        <w:tc>
          <w:tcPr>
            <w:tcW w:w="1976" w:type="dxa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  <w:br/>
              <w:t>Регистрационный номер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</w:p>
        </w:tc>
        <w:tc>
          <w:tcPr>
            <w:tcW w:w="3556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</w:p>
        </w:tc>
        <w:tc>
          <w:tcPr>
            <w:tcW w:w="2448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  <w:t>Школьный спортивный клуб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lang w:eastAsia="ru-RU"/>
              </w:rPr>
            </w:pPr>
          </w:p>
        </w:tc>
      </w:tr>
      <w:tr w:rsidR="00B205B6" w:rsidRPr="007E2DE5" w:rsidTr="00B205B6">
        <w:trPr>
          <w:tblHeader/>
          <w:hidden/>
        </w:trPr>
        <w:tc>
          <w:tcPr>
            <w:tcW w:w="105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№ п.п.</w:t>
            </w:r>
          </w:p>
        </w:tc>
        <w:tc>
          <w:tcPr>
            <w:tcW w:w="56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Код субъекта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Номер</w:t>
            </w:r>
          </w:p>
        </w:tc>
        <w:tc>
          <w:tcPr>
            <w:tcW w:w="16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Федеральный округ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Субъект Российской Федерации</w:t>
            </w:r>
          </w:p>
        </w:tc>
        <w:tc>
          <w:tcPr>
            <w:tcW w:w="35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Полное наименование образовательной организации (по Уставу)</w:t>
            </w:r>
          </w:p>
        </w:tc>
        <w:tc>
          <w:tcPr>
            <w:tcW w:w="244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Сведения об образовательной организации (индекс, полный адрес, № телефона, электронная почта)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В качестве структурного подразделения образовательной организации</w:t>
            </w:r>
          </w:p>
        </w:tc>
        <w:tc>
          <w:tcPr>
            <w:tcW w:w="593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В качестве общественного объединения, не являющегося юридическим лицом</w:t>
            </w:r>
          </w:p>
        </w:tc>
        <w:tc>
          <w:tcPr>
            <w:tcW w:w="117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Полное наименование ШСК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Дата, № приказа/ протокола о создании ШСК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b/>
                <w:bCs/>
                <w:vanish/>
                <w:color w:val="212529"/>
                <w:lang w:eastAsia="ru-RU"/>
              </w:rPr>
              <w:t>Активная ссылка на страницу (вкладку) официального сайта организации «ШСК» в сети Интернет</w:t>
            </w:r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18331</w:t>
            </w:r>
            <w:bookmarkStart w:id="0" w:name="_GoBack"/>
            <w:bookmarkEnd w:id="0"/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18331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Алкадарская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368772,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Алкадар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 Школьная 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"Олимп"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2 от08.11.2016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5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18332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18332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Ашагастальская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368775,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Ашагастал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 Идрисова 1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"Вымпел"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3 от 02.09.2019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6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18333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18333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Муниципальное казенное общеобразовательное учреждение «Герейхановская средняя общеобразовательная школа №1 им.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Р.Османова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368778,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Герейханова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«Горячая десятка»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3 от 02.09.2019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7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18334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18334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Муниципальное казенное общеобразовательное учреждение «Герейхановская средняя общеобразовательная школа №2 им.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М.Дибирова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368778,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Герейхановское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 Школьная 31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"Юный силач"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2 от 08.11.2016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8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18335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18335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Муниципальное казенное общеобразовательное учреждение «Даркушказмалярская </w:t>
            </w: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 xml:space="preserve">368769,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Даркушказмаляр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ЗОЖники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2 от 08.11.2019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9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18336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18336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Испикская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368763,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Испик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 Мира 26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"Олимп"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3 от 02.09.2019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0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18337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18337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«Касумкентская средняя общеобразовательная школа №1»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368761, 05 Республика Дагестан, Сулейман-Стальский район, с. Касумкент, ул. Ленина, 35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"Юность"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3 от 30.12.2015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1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18338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18338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Муниципальное казенное общеобразовательное учреждение «Куркентская средняя общеобразовательная школа №1 им.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М.М.Рагимова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368768,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Куркент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 Ленина,20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"Чемпион"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3 от 30.12.2015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2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18339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18339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«Новомакинская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proofErr w:type="gram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368779 , 05 Республика Дагестан, Сулейман-Стальский район, с. Новая Мака, ул. Ленина 6</w:t>
            </w:r>
            <w:proofErr w:type="gramEnd"/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</w:t>
            </w:r>
            <w:proofErr w:type="gram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Ново-мака</w:t>
            </w:r>
            <w:proofErr w:type="gram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2 от 01.09.2017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3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18340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18340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</w:t>
            </w: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 xml:space="preserve">05 </w:t>
            </w: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 xml:space="preserve">Муниципальное казенное </w:t>
            </w: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общеобразовательное учреждение «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Нютюгская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 xml:space="preserve">368773, 05 </w:t>
            </w: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 xml:space="preserve">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Нютюг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 Школьная 4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«Чемпион»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Протокол № 3 от </w:t>
            </w: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30.12.2015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4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18341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18341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Саидкентская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368761,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Саидкент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, ул. Магомеда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Ярагского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тупик 2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"Юный силач"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4 от 08.11.2016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5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18342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18342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«Уллугатагская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368764,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Уллугатаг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, ул. А.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Абилова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39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"Энергия"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4 от 27.08.2020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6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18343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18343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Чухверкентская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368779, 05 Республика Дагестан, Сулейман-Стальский район,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</w:t>
            </w:r>
            <w:proofErr w:type="gram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.Ч</w:t>
            </w:r>
            <w:proofErr w:type="gram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ухверкент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, ул.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Алкадарского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22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"Олимп"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2 от 11.11.2015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7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18344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18344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Муниципальное казенное общеобразовательное учреждение «Шихикентская средняя </w:t>
            </w: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общеобразовательная школа»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 xml:space="preserve">368763,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Шихикент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, ул. Школьная, 25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"Дружба"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4 от 01.09.2020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7F7F7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8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  <w:tr w:rsidR="00B205B6" w:rsidRPr="007E2DE5" w:rsidTr="00B205B6">
        <w:tc>
          <w:tcPr>
            <w:tcW w:w="1054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lastRenderedPageBreak/>
              <w:t>18345</w:t>
            </w:r>
          </w:p>
        </w:tc>
        <w:tc>
          <w:tcPr>
            <w:tcW w:w="562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18345</w:t>
            </w:r>
          </w:p>
        </w:tc>
        <w:tc>
          <w:tcPr>
            <w:tcW w:w="1657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Северо-Кавказский федеральный округ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05 Республика Дагестан</w:t>
            </w:r>
          </w:p>
        </w:tc>
        <w:tc>
          <w:tcPr>
            <w:tcW w:w="3556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Муниципальное казенное общеобразовательное учреждение «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Эминхюрская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средняя общеобразовательная школа им.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А.Саидова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»</w:t>
            </w:r>
          </w:p>
        </w:tc>
        <w:tc>
          <w:tcPr>
            <w:tcW w:w="2448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368767, 05 Республика Дагестан, Сулейман-Стальский район, с.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Эминхюр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, </w:t>
            </w:r>
            <w:proofErr w:type="spell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ул</w:t>
            </w:r>
            <w:proofErr w:type="gramStart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.Ф</w:t>
            </w:r>
            <w:proofErr w:type="gram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абричная</w:t>
            </w:r>
            <w:proofErr w:type="spellEnd"/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 xml:space="preserve"> 34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</w:p>
        </w:tc>
        <w:tc>
          <w:tcPr>
            <w:tcW w:w="593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да</w:t>
            </w:r>
          </w:p>
        </w:tc>
        <w:tc>
          <w:tcPr>
            <w:tcW w:w="117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"Виктория"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7E2DE5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r w:rsidRPr="007E2DE5">
              <w:rPr>
                <w:rFonts w:ascii="Segoe UI" w:eastAsia="Times New Roman" w:hAnsi="Segoe UI" w:cs="Segoe UI"/>
                <w:color w:val="212529"/>
                <w:lang w:eastAsia="ru-RU"/>
              </w:rPr>
              <w:t>Протокол № 3 от 30.12.2015 г.</w:t>
            </w:r>
          </w:p>
        </w:tc>
        <w:tc>
          <w:tcPr>
            <w:tcW w:w="0" w:type="auto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6" w:space="0" w:color="CCCCCC"/>
            </w:tcBorders>
            <w:shd w:val="clear" w:color="auto" w:fill="FFFFFF"/>
            <w:hideMark/>
          </w:tcPr>
          <w:p w:rsidR="007E2DE5" w:rsidRPr="007E2DE5" w:rsidRDefault="00B205B6" w:rsidP="007E2DE5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lang w:eastAsia="ru-RU"/>
              </w:rPr>
            </w:pPr>
            <w:hyperlink r:id="rId19" w:history="1">
              <w:r w:rsidR="007E2DE5" w:rsidRPr="007E2DE5">
                <w:rPr>
                  <w:rFonts w:ascii="Segoe UI" w:eastAsia="Times New Roman" w:hAnsi="Segoe UI" w:cs="Segoe UI"/>
                  <w:color w:val="CC3366"/>
                  <w:lang w:eastAsia="ru-RU"/>
                </w:rPr>
                <w:t>Перейти</w:t>
              </w:r>
            </w:hyperlink>
          </w:p>
        </w:tc>
      </w:tr>
    </w:tbl>
    <w:p w:rsidR="00BD14AF" w:rsidRDefault="00B205B6"/>
    <w:sectPr w:rsidR="00BD14AF" w:rsidSect="007E2DE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E5"/>
    <w:rsid w:val="004A6FA1"/>
    <w:rsid w:val="007E2DE5"/>
    <w:rsid w:val="00B205B6"/>
    <w:rsid w:val="00E4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2D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2D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2gry.siteobr.ru/partitions/2600" TargetMode="External"/><Relationship Id="rId13" Type="http://schemas.openxmlformats.org/officeDocument/2006/relationships/hyperlink" Target="https://s1nmk.siteobr.ru/material/10634" TargetMode="External"/><Relationship Id="rId18" Type="http://schemas.openxmlformats.org/officeDocument/2006/relationships/hyperlink" Target="https://s1shh.siteobr.ru/material/10363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1gry.siteobr.ru/material/9937" TargetMode="External"/><Relationship Id="rId12" Type="http://schemas.openxmlformats.org/officeDocument/2006/relationships/hyperlink" Target="https://s1krkn.siteobr.ru/material/10403" TargetMode="External"/><Relationship Id="rId17" Type="http://schemas.openxmlformats.org/officeDocument/2006/relationships/hyperlink" Target="https://s1chh.siteobr.ru/material/1008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s1ullg.siteobr.ru/material/10062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1ags.siteobr.ru/partitions/2788" TargetMode="External"/><Relationship Id="rId11" Type="http://schemas.openxmlformats.org/officeDocument/2006/relationships/hyperlink" Target="https://s1ksm.siteobr.ru/material/10373" TargetMode="External"/><Relationship Id="rId5" Type="http://schemas.openxmlformats.org/officeDocument/2006/relationships/hyperlink" Target="https://s1alkd.siteobr.ru/material/10721" TargetMode="External"/><Relationship Id="rId15" Type="http://schemas.openxmlformats.org/officeDocument/2006/relationships/hyperlink" Target="https://s1sdk.siteobr.ru/partitions/2849" TargetMode="External"/><Relationship Id="rId10" Type="http://schemas.openxmlformats.org/officeDocument/2006/relationships/hyperlink" Target="https://s1isp.siteobr.ru/material/9998" TargetMode="External"/><Relationship Id="rId19" Type="http://schemas.openxmlformats.org/officeDocument/2006/relationships/hyperlink" Target="https://s1emn.siteobr.ru/partitions/26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1drk.siteobr.ru/material/10730" TargetMode="External"/><Relationship Id="rId14" Type="http://schemas.openxmlformats.org/officeDocument/2006/relationships/hyperlink" Target="https://s1ntg.siteobr.ru/material/107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939</Words>
  <Characters>5358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2021-11-16T11:17:00Z</dcterms:created>
  <dcterms:modified xsi:type="dcterms:W3CDTF">2021-11-16T11:36:00Z</dcterms:modified>
</cp:coreProperties>
</file>