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961" w:rsidRDefault="00350961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384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C3841" w:rsidRPr="004C3841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4C384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9360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4C38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2021">
        <w:rPr>
          <w:rFonts w:ascii="Times New Roman" w:hAnsi="Times New Roman" w:cs="Times New Roman"/>
          <w:b/>
          <w:sz w:val="28"/>
          <w:szCs w:val="28"/>
        </w:rPr>
        <w:t xml:space="preserve">     </w:t>
      </w:r>
      <w:bookmarkStart w:id="0" w:name="_GoBack"/>
      <w:bookmarkEnd w:id="0"/>
      <w:r w:rsidRPr="004C38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360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9360E" w:rsidRPr="004C3841" w:rsidRDefault="00A55CEE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F9360E">
        <w:rPr>
          <w:rFonts w:ascii="Times New Roman" w:hAnsi="Times New Roman" w:cs="Times New Roman"/>
          <w:b/>
          <w:sz w:val="28"/>
          <w:szCs w:val="28"/>
        </w:rPr>
        <w:t xml:space="preserve"> проведении муниципального этапа Ре</w:t>
      </w:r>
      <w:r>
        <w:rPr>
          <w:rFonts w:ascii="Times New Roman" w:hAnsi="Times New Roman" w:cs="Times New Roman"/>
          <w:b/>
          <w:sz w:val="28"/>
          <w:szCs w:val="28"/>
        </w:rPr>
        <w:t xml:space="preserve">спубликанского конкурса чтецов, </w:t>
      </w:r>
      <w:r w:rsidR="00AB2021">
        <w:rPr>
          <w:rFonts w:ascii="Times New Roman" w:hAnsi="Times New Roman" w:cs="Times New Roman"/>
          <w:b/>
          <w:sz w:val="28"/>
          <w:szCs w:val="28"/>
        </w:rPr>
        <w:t>посвященного</w:t>
      </w:r>
      <w:r w:rsidR="00F9360E">
        <w:rPr>
          <w:rFonts w:ascii="Times New Roman" w:hAnsi="Times New Roman" w:cs="Times New Roman"/>
          <w:b/>
          <w:sz w:val="28"/>
          <w:szCs w:val="28"/>
        </w:rPr>
        <w:t xml:space="preserve"> 90-летию народной поэтессы Фазу </w:t>
      </w:r>
      <w:proofErr w:type="spellStart"/>
      <w:r w:rsidR="00F9360E">
        <w:rPr>
          <w:rFonts w:ascii="Times New Roman" w:hAnsi="Times New Roman" w:cs="Times New Roman"/>
          <w:b/>
          <w:sz w:val="28"/>
          <w:szCs w:val="28"/>
        </w:rPr>
        <w:t>Гамзатовны</w:t>
      </w:r>
      <w:proofErr w:type="spellEnd"/>
      <w:r w:rsidR="00F9360E">
        <w:rPr>
          <w:rFonts w:ascii="Times New Roman" w:hAnsi="Times New Roman" w:cs="Times New Roman"/>
          <w:b/>
          <w:sz w:val="28"/>
          <w:szCs w:val="28"/>
        </w:rPr>
        <w:t xml:space="preserve"> Алиевой в 2022 году.</w:t>
      </w:r>
    </w:p>
    <w:p w:rsidR="00DE6C89" w:rsidRDefault="00B40684" w:rsidP="00B4068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068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</w:t>
      </w:r>
    </w:p>
    <w:p w:rsidR="00B40684" w:rsidRPr="00A55CEE" w:rsidRDefault="00B40684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CEE">
        <w:rPr>
          <w:rFonts w:ascii="Times New Roman" w:hAnsi="Times New Roman" w:cs="Times New Roman"/>
          <w:b/>
          <w:sz w:val="28"/>
          <w:szCs w:val="28"/>
        </w:rPr>
        <w:t xml:space="preserve">                                1. ОБЩИЕ ПОЛОЖЕНИЯ</w:t>
      </w:r>
    </w:p>
    <w:p w:rsidR="00B40684" w:rsidRPr="00B40684" w:rsidRDefault="00F9360E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1.1.Настоящее Положение определяет цели и задачи конкурса чтецов, посвященный 90-летию народной поэтессы Фазу Алиевой в 2022году (далее конкур).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1.2. </w:t>
      </w:r>
      <w:r w:rsidR="00F9360E">
        <w:rPr>
          <w:rFonts w:ascii="Times New Roman" w:hAnsi="Times New Roman" w:cs="Times New Roman"/>
          <w:sz w:val="28"/>
          <w:szCs w:val="28"/>
        </w:rPr>
        <w:t xml:space="preserve">Организация Конкурса направлена на реализацию Приказа № 05-02-2-83/22 от 7 февраля 2022года «Об утверждении Плана мероприятий по проведению в образовательных организациях РД празднования 90-летия со дня рождения </w:t>
      </w:r>
      <w:r w:rsidR="00A55CEE">
        <w:rPr>
          <w:rFonts w:ascii="Times New Roman" w:hAnsi="Times New Roman" w:cs="Times New Roman"/>
          <w:sz w:val="28"/>
          <w:szCs w:val="28"/>
        </w:rPr>
        <w:t>народной поэтессы Фазу Алиевой»</w:t>
      </w:r>
      <w:r w:rsidR="00F936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1.3. </w:t>
      </w:r>
      <w:r w:rsidR="00F9360E">
        <w:rPr>
          <w:rFonts w:ascii="Times New Roman" w:hAnsi="Times New Roman" w:cs="Times New Roman"/>
          <w:sz w:val="28"/>
          <w:szCs w:val="28"/>
        </w:rPr>
        <w:t xml:space="preserve">Конкурс проводится среди </w:t>
      </w:r>
      <w:r w:rsidR="00692808">
        <w:rPr>
          <w:rFonts w:ascii="Times New Roman" w:hAnsi="Times New Roman" w:cs="Times New Roman"/>
          <w:sz w:val="28"/>
          <w:szCs w:val="28"/>
        </w:rPr>
        <w:t>молодежи по поддержке молодых талантов.</w:t>
      </w:r>
    </w:p>
    <w:p w:rsidR="00B40684" w:rsidRPr="00A55CEE" w:rsidRDefault="00B40684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CEE">
        <w:rPr>
          <w:rFonts w:ascii="Times New Roman" w:hAnsi="Times New Roman" w:cs="Times New Roman"/>
          <w:b/>
          <w:sz w:val="28"/>
          <w:szCs w:val="28"/>
        </w:rPr>
        <w:t>2. ЦЕЛИ И ЗАДАЧИ КОНКУРСА</w:t>
      </w:r>
    </w:p>
    <w:p w:rsidR="00B40684" w:rsidRP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 xml:space="preserve">2.1. </w:t>
      </w:r>
      <w:r w:rsidR="00692808">
        <w:rPr>
          <w:rFonts w:ascii="Times New Roman" w:hAnsi="Times New Roman" w:cs="Times New Roman"/>
          <w:sz w:val="28"/>
          <w:szCs w:val="28"/>
        </w:rPr>
        <w:t>Цели конкурса - популяризация среди молодежи народной литературы, повышение интереса к чтению, выявление и поддержка талантливой молодежи.</w:t>
      </w:r>
    </w:p>
    <w:p w:rsidR="00B40684" w:rsidRDefault="00B40684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B40684">
        <w:rPr>
          <w:rFonts w:ascii="Times New Roman" w:hAnsi="Times New Roman" w:cs="Times New Roman"/>
          <w:sz w:val="28"/>
          <w:szCs w:val="28"/>
        </w:rPr>
        <w:t>2.2. Для реализации этой цели конкурс решает следующие задачи:</w:t>
      </w:r>
    </w:p>
    <w:p w:rsidR="00692808" w:rsidRDefault="00692808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-содействовать развитию творческого и интеллектуального потенциала участников, формирование нравственно</w:t>
      </w:r>
      <w:r w:rsidR="00A55C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мировоззренческих позиций;</w:t>
      </w:r>
    </w:p>
    <w:p w:rsidR="00692808" w:rsidRDefault="00692808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-повысить интерес молодежи к классической, народной и художественной литературе;</w:t>
      </w:r>
    </w:p>
    <w:p w:rsidR="00692808" w:rsidRPr="00B40684" w:rsidRDefault="00692808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-способствовать развитию речевых способностей учащихся, развитию художественных и артистических дарований участников Конкурса, а также их литературного вкуса.</w:t>
      </w:r>
    </w:p>
    <w:p w:rsidR="00B40684" w:rsidRDefault="00692808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51B08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B08" w:rsidRPr="00651B08">
        <w:rPr>
          <w:rFonts w:ascii="Times New Roman" w:hAnsi="Times New Roman" w:cs="Times New Roman"/>
          <w:b/>
          <w:sz w:val="28"/>
          <w:szCs w:val="28"/>
        </w:rPr>
        <w:t>Оргкомитет Конкурса</w:t>
      </w:r>
    </w:p>
    <w:p w:rsidR="00A55CEE" w:rsidRDefault="00651B08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A55CEE">
        <w:rPr>
          <w:rFonts w:ascii="Times New Roman" w:hAnsi="Times New Roman" w:cs="Times New Roman"/>
          <w:sz w:val="28"/>
          <w:szCs w:val="28"/>
        </w:rPr>
        <w:t>МКУ «ИМЦ» МР Сулейман-</w:t>
      </w:r>
      <w:proofErr w:type="spellStart"/>
      <w:r w:rsidRPr="00A55CEE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A55CEE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651B08" w:rsidRPr="00A55CEE" w:rsidRDefault="00651B08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A55CEE">
        <w:rPr>
          <w:rFonts w:ascii="Times New Roman" w:hAnsi="Times New Roman" w:cs="Times New Roman"/>
          <w:b/>
          <w:sz w:val="28"/>
          <w:szCs w:val="28"/>
        </w:rPr>
        <w:t xml:space="preserve"> 4.Участники Конкурса:</w:t>
      </w:r>
    </w:p>
    <w:p w:rsidR="00651B08" w:rsidRDefault="00651B08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в двух возрастных группах: 14-20 лет</w:t>
      </w:r>
      <w:r w:rsidR="00A74DEF">
        <w:rPr>
          <w:rFonts w:ascii="Times New Roman" w:hAnsi="Times New Roman" w:cs="Times New Roman"/>
          <w:sz w:val="28"/>
          <w:szCs w:val="28"/>
        </w:rPr>
        <w:t>.</w:t>
      </w:r>
    </w:p>
    <w:p w:rsidR="00A74DEF" w:rsidRPr="00A55CEE" w:rsidRDefault="00A74DEF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CEE">
        <w:rPr>
          <w:rFonts w:ascii="Times New Roman" w:hAnsi="Times New Roman" w:cs="Times New Roman"/>
          <w:b/>
          <w:sz w:val="28"/>
          <w:szCs w:val="28"/>
        </w:rPr>
        <w:lastRenderedPageBreak/>
        <w:t>5.1. Порядок и сроки проведения Конкурса:</w:t>
      </w:r>
    </w:p>
    <w:p w:rsidR="00A74DEF" w:rsidRDefault="00A74DEF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этап проводится </w:t>
      </w:r>
      <w:r w:rsidRPr="00A55CEE">
        <w:rPr>
          <w:rFonts w:ascii="Times New Roman" w:hAnsi="Times New Roman" w:cs="Times New Roman"/>
          <w:b/>
          <w:sz w:val="28"/>
          <w:szCs w:val="28"/>
        </w:rPr>
        <w:t xml:space="preserve">11 марта </w:t>
      </w:r>
      <w:r>
        <w:rPr>
          <w:rFonts w:ascii="Times New Roman" w:hAnsi="Times New Roman" w:cs="Times New Roman"/>
          <w:sz w:val="28"/>
          <w:szCs w:val="28"/>
        </w:rPr>
        <w:t>в актовом зале административного здания №2.</w:t>
      </w:r>
    </w:p>
    <w:p w:rsidR="00A74DEF" w:rsidRDefault="00A74DEF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Начало: </w:t>
      </w:r>
      <w:r w:rsidRPr="00A55CEE">
        <w:rPr>
          <w:rFonts w:ascii="Times New Roman" w:hAnsi="Times New Roman" w:cs="Times New Roman"/>
          <w:b/>
          <w:sz w:val="28"/>
          <w:szCs w:val="28"/>
        </w:rPr>
        <w:t>9.00.</w:t>
      </w:r>
    </w:p>
    <w:p w:rsidR="00A74DEF" w:rsidRDefault="00A74DEF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итогу Конкурса Оргкомитет муниципального этапа осуществляет отбор не более 2-х лучших участников  от муниципального образования и направляет заявки на участие в региональный этап Конкурса.</w:t>
      </w:r>
    </w:p>
    <w:p w:rsidR="00A74DEF" w:rsidRDefault="00A74DEF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Участники Конкурса исполняют поэтическое, прозаическое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также драматические произведения народной поэтессы Фазу Алиевой.</w:t>
      </w:r>
    </w:p>
    <w:p w:rsidR="00A74DEF" w:rsidRDefault="00A74DEF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 исполнение собственного сочинения.</w:t>
      </w:r>
    </w:p>
    <w:p w:rsidR="00A74DEF" w:rsidRDefault="00A74DEF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Регламент не более </w:t>
      </w:r>
      <w:r w:rsidRPr="00AB2021">
        <w:rPr>
          <w:rFonts w:ascii="Times New Roman" w:hAnsi="Times New Roman" w:cs="Times New Roman"/>
          <w:b/>
          <w:sz w:val="28"/>
          <w:szCs w:val="28"/>
        </w:rPr>
        <w:t>3-х минут.</w:t>
      </w:r>
    </w:p>
    <w:p w:rsidR="00A74DEF" w:rsidRDefault="00A74DEF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Коллективное выступление не допускается.</w:t>
      </w:r>
    </w:p>
    <w:p w:rsidR="00A74DEF" w:rsidRDefault="00352FC9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с театральным и музыкальным сопровождениями  допускается.</w:t>
      </w:r>
    </w:p>
    <w:p w:rsidR="00352FC9" w:rsidRPr="0022684B" w:rsidRDefault="00A55CEE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5.3. Конку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рс</w:t>
      </w:r>
      <w:r w:rsidR="00352FC9" w:rsidRPr="0022684B">
        <w:rPr>
          <w:rFonts w:ascii="Times New Roman" w:hAnsi="Times New Roman" w:cs="Times New Roman"/>
          <w:b/>
          <w:sz w:val="28"/>
          <w:szCs w:val="28"/>
        </w:rPr>
        <w:t xml:space="preserve"> вкл</w:t>
      </w:r>
      <w:proofErr w:type="gramEnd"/>
      <w:r w:rsidR="00352FC9" w:rsidRPr="0022684B">
        <w:rPr>
          <w:rFonts w:ascii="Times New Roman" w:hAnsi="Times New Roman" w:cs="Times New Roman"/>
          <w:b/>
          <w:sz w:val="28"/>
          <w:szCs w:val="28"/>
        </w:rPr>
        <w:t>ючает ответы на вопросы жюри:</w:t>
      </w:r>
    </w:p>
    <w:p w:rsidR="00352FC9" w:rsidRDefault="00352FC9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-адекватность понимания вопроса и точность ответа на поставленный вопрос;</w:t>
      </w:r>
    </w:p>
    <w:p w:rsidR="00352FC9" w:rsidRDefault="00352FC9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-наличие собственного мнения и корректность его утверждения;</w:t>
      </w:r>
    </w:p>
    <w:p w:rsidR="00352FC9" w:rsidRDefault="00352FC9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-умение сформулировать и ясно выразить мысль.</w:t>
      </w:r>
    </w:p>
    <w:p w:rsidR="0022684B" w:rsidRPr="0022684B" w:rsidRDefault="0022684B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684B">
        <w:rPr>
          <w:rFonts w:ascii="Times New Roman" w:hAnsi="Times New Roman" w:cs="Times New Roman"/>
          <w:b/>
          <w:sz w:val="28"/>
          <w:szCs w:val="28"/>
        </w:rPr>
        <w:t>Возможные вопросы жюри</w:t>
      </w:r>
    </w:p>
    <w:p w:rsidR="0022684B" w:rsidRDefault="0022684B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-какова основная мысль прочитанного вами текста?</w:t>
      </w:r>
    </w:p>
    <w:p w:rsidR="0022684B" w:rsidRDefault="0022684B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-почему вы выбрали этот текст?</w:t>
      </w:r>
    </w:p>
    <w:p w:rsidR="0022684B" w:rsidRDefault="0022684B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понимаете выражение «заветная лира»</w:t>
      </w:r>
    </w:p>
    <w:p w:rsidR="00352FC9" w:rsidRDefault="0022684B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2684B">
        <w:rPr>
          <w:rFonts w:ascii="Times New Roman" w:hAnsi="Times New Roman" w:cs="Times New Roman"/>
          <w:sz w:val="28"/>
          <w:szCs w:val="28"/>
        </w:rPr>
        <w:t>7</w:t>
      </w:r>
      <w:r w:rsidR="00352FC9" w:rsidRPr="00352FC9">
        <w:rPr>
          <w:rFonts w:ascii="Times New Roman" w:hAnsi="Times New Roman" w:cs="Times New Roman"/>
          <w:b/>
          <w:sz w:val="28"/>
          <w:szCs w:val="28"/>
        </w:rPr>
        <w:t>. Критерии оценки</w:t>
      </w:r>
    </w:p>
    <w:p w:rsidR="00352FC9" w:rsidRPr="00A55CEE" w:rsidRDefault="00352FC9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A55CEE">
        <w:rPr>
          <w:rFonts w:ascii="Times New Roman" w:hAnsi="Times New Roman" w:cs="Times New Roman"/>
          <w:sz w:val="28"/>
          <w:szCs w:val="28"/>
        </w:rPr>
        <w:t>-исполнения произведения (выразительное чтение наизусть);</w:t>
      </w:r>
    </w:p>
    <w:p w:rsidR="00352FC9" w:rsidRPr="00A55CEE" w:rsidRDefault="00352FC9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A55CEE">
        <w:rPr>
          <w:rFonts w:ascii="Times New Roman" w:hAnsi="Times New Roman" w:cs="Times New Roman"/>
          <w:sz w:val="28"/>
          <w:szCs w:val="28"/>
        </w:rPr>
        <w:t>-знание и точность понимания текста;</w:t>
      </w:r>
    </w:p>
    <w:p w:rsidR="00352FC9" w:rsidRPr="00A55CEE" w:rsidRDefault="00352FC9" w:rsidP="00B4068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CEE">
        <w:rPr>
          <w:rFonts w:ascii="Times New Roman" w:hAnsi="Times New Roman" w:cs="Times New Roman"/>
          <w:sz w:val="28"/>
          <w:szCs w:val="28"/>
        </w:rPr>
        <w:t>-культура телодвижения</w:t>
      </w:r>
      <w:r w:rsidR="0022684B" w:rsidRPr="00A55CEE">
        <w:rPr>
          <w:rFonts w:ascii="Times New Roman" w:hAnsi="Times New Roman" w:cs="Times New Roman"/>
          <w:sz w:val="28"/>
          <w:szCs w:val="28"/>
        </w:rPr>
        <w:t xml:space="preserve"> (</w:t>
      </w:r>
      <w:r w:rsidRPr="00A55CEE">
        <w:rPr>
          <w:rFonts w:ascii="Times New Roman" w:hAnsi="Times New Roman" w:cs="Times New Roman"/>
          <w:sz w:val="28"/>
          <w:szCs w:val="28"/>
        </w:rPr>
        <w:t>поза, мимика.</w:t>
      </w:r>
      <w:proofErr w:type="gramEnd"/>
      <w:r w:rsidRPr="00A55CE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5CEE">
        <w:rPr>
          <w:rFonts w:ascii="Times New Roman" w:hAnsi="Times New Roman" w:cs="Times New Roman"/>
          <w:sz w:val="28"/>
          <w:szCs w:val="28"/>
        </w:rPr>
        <w:t>Общение с аудиторией</w:t>
      </w:r>
      <w:r w:rsidR="0022684B" w:rsidRPr="00A55CEE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2684B" w:rsidRDefault="0022684B" w:rsidP="00B406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8.Заявка на участие в муниципальный этап </w:t>
      </w:r>
    </w:p>
    <w:p w:rsidR="00A55CEE" w:rsidRPr="00A55CEE" w:rsidRDefault="00A55CEE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A55CEE">
        <w:rPr>
          <w:rFonts w:ascii="Times New Roman" w:hAnsi="Times New Roman" w:cs="Times New Roman"/>
          <w:sz w:val="28"/>
          <w:szCs w:val="28"/>
        </w:rPr>
        <w:t>-возраст участника, школа</w:t>
      </w:r>
    </w:p>
    <w:p w:rsidR="00A55CEE" w:rsidRPr="00A55CEE" w:rsidRDefault="00A55CEE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A55CEE">
        <w:rPr>
          <w:rFonts w:ascii="Times New Roman" w:hAnsi="Times New Roman" w:cs="Times New Roman"/>
          <w:sz w:val="28"/>
          <w:szCs w:val="28"/>
        </w:rPr>
        <w:lastRenderedPageBreak/>
        <w:t>-название произведения</w:t>
      </w:r>
    </w:p>
    <w:p w:rsidR="00A55CEE" w:rsidRDefault="00A55CEE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 w:rsidRPr="00A55CEE">
        <w:rPr>
          <w:rFonts w:ascii="Times New Roman" w:hAnsi="Times New Roman" w:cs="Times New Roman"/>
          <w:sz w:val="28"/>
          <w:szCs w:val="28"/>
        </w:rPr>
        <w:t>-руководитель участника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55CEE" w:rsidRPr="00A55CEE" w:rsidRDefault="00A55CEE" w:rsidP="00B406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принимаются </w:t>
      </w:r>
      <w:r w:rsidRPr="00A55CEE">
        <w:rPr>
          <w:rFonts w:ascii="Times New Roman" w:hAnsi="Times New Roman" w:cs="Times New Roman"/>
          <w:b/>
          <w:sz w:val="28"/>
          <w:szCs w:val="28"/>
        </w:rPr>
        <w:t>до 10 марта включительно.</w:t>
      </w:r>
    </w:p>
    <w:p w:rsidR="00352FC9" w:rsidRDefault="00352FC9" w:rsidP="00B406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93900" w:rsidRDefault="00B93900" w:rsidP="00B40684">
      <w:pPr>
        <w:jc w:val="both"/>
      </w:pPr>
    </w:p>
    <w:sectPr w:rsidR="00B93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614"/>
    <w:rsid w:val="0022684B"/>
    <w:rsid w:val="00335614"/>
    <w:rsid w:val="00350961"/>
    <w:rsid w:val="00352FC9"/>
    <w:rsid w:val="004C3841"/>
    <w:rsid w:val="00651B08"/>
    <w:rsid w:val="00692808"/>
    <w:rsid w:val="00732494"/>
    <w:rsid w:val="007C1521"/>
    <w:rsid w:val="00A55CEE"/>
    <w:rsid w:val="00A74DEF"/>
    <w:rsid w:val="00AB2021"/>
    <w:rsid w:val="00AE048A"/>
    <w:rsid w:val="00B40684"/>
    <w:rsid w:val="00B93900"/>
    <w:rsid w:val="00DE6C89"/>
    <w:rsid w:val="00EC0E0D"/>
    <w:rsid w:val="00F9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23AFF-98DD-4D23-8C97-6C23F670E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2022-02-03T10:38:00Z</dcterms:created>
  <dcterms:modified xsi:type="dcterms:W3CDTF">2022-03-01T08:46:00Z</dcterms:modified>
</cp:coreProperties>
</file>