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E95" w:rsidRDefault="00AD6E95" w:rsidP="00415DF2">
      <w:pPr>
        <w:rPr>
          <w:sz w:val="24"/>
          <w:szCs w:val="24"/>
        </w:rPr>
      </w:pPr>
    </w:p>
    <w:p w:rsidR="003777A2" w:rsidRDefault="00AD6E95" w:rsidP="00AD6E95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rPr>
          <w:b/>
          <w:szCs w:val="28"/>
        </w:rPr>
      </w:pPr>
      <w:r>
        <w:rPr>
          <w:b/>
          <w:szCs w:val="28"/>
        </w:rPr>
        <w:t xml:space="preserve">        </w:t>
      </w:r>
    </w:p>
    <w:tbl>
      <w:tblPr>
        <w:tblpPr w:leftFromText="180" w:rightFromText="180" w:bottomFromText="200" w:vertAnchor="text" w:horzAnchor="margin" w:tblpY="-22"/>
        <w:tblW w:w="9600" w:type="dxa"/>
        <w:tblLayout w:type="fixed"/>
        <w:tblLook w:val="01E0" w:firstRow="1" w:lastRow="1" w:firstColumn="1" w:lastColumn="1" w:noHBand="0" w:noVBand="0"/>
      </w:tblPr>
      <w:tblGrid>
        <w:gridCol w:w="4358"/>
        <w:gridCol w:w="651"/>
        <w:gridCol w:w="4591"/>
      </w:tblGrid>
      <w:tr w:rsidR="003777A2" w:rsidTr="003777A2">
        <w:trPr>
          <w:trHeight w:val="1542"/>
        </w:trPr>
        <w:tc>
          <w:tcPr>
            <w:tcW w:w="4361" w:type="dxa"/>
            <w:vMerge w:val="restart"/>
          </w:tcPr>
          <w:p w:rsidR="003777A2" w:rsidRDefault="003777A2">
            <w:pPr>
              <w:jc w:val="center"/>
              <w:rPr>
                <w:sz w:val="26"/>
                <w:szCs w:val="26"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>
                  <wp:extent cx="581025" cy="762000"/>
                  <wp:effectExtent l="0" t="0" r="9525" b="0"/>
                  <wp:docPr id="2" name="Рисунок 2" descr="герб чено 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чено 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77A2" w:rsidRDefault="003777A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Муниципальный район</w:t>
            </w:r>
          </w:p>
          <w:p w:rsidR="003777A2" w:rsidRDefault="003777A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</w:rPr>
              <w:t>«Сулейман – Стальский район»</w:t>
            </w:r>
          </w:p>
          <w:p w:rsidR="003777A2" w:rsidRDefault="003777A2">
            <w:pPr>
              <w:jc w:val="center"/>
              <w:rPr>
                <w:sz w:val="16"/>
                <w:szCs w:val="16"/>
              </w:rPr>
            </w:pPr>
          </w:p>
          <w:p w:rsidR="003777A2" w:rsidRDefault="003777A2">
            <w:pPr>
              <w:jc w:val="center"/>
              <w:rPr>
                <w:sz w:val="8"/>
                <w:szCs w:val="8"/>
                <w:lang w:eastAsia="en-US"/>
              </w:rPr>
            </w:pPr>
            <w:r>
              <w:rPr>
                <w:b/>
                <w:bCs/>
                <w:szCs w:val="24"/>
              </w:rPr>
              <w:t>Управление образования</w:t>
            </w:r>
          </w:p>
        </w:tc>
        <w:tc>
          <w:tcPr>
            <w:tcW w:w="5245" w:type="dxa"/>
            <w:gridSpan w:val="2"/>
          </w:tcPr>
          <w:p w:rsidR="003777A2" w:rsidRDefault="003777A2">
            <w:pPr>
              <w:spacing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  <w:tr w:rsidR="003777A2" w:rsidTr="003777A2">
        <w:trPr>
          <w:trHeight w:val="322"/>
        </w:trPr>
        <w:tc>
          <w:tcPr>
            <w:tcW w:w="4361" w:type="dxa"/>
            <w:vMerge/>
            <w:vAlign w:val="center"/>
            <w:hideMark/>
          </w:tcPr>
          <w:p w:rsidR="003777A2" w:rsidRDefault="003777A2">
            <w:pPr>
              <w:rPr>
                <w:sz w:val="8"/>
                <w:szCs w:val="8"/>
                <w:lang w:eastAsia="en-US"/>
              </w:rPr>
            </w:pPr>
          </w:p>
        </w:tc>
        <w:tc>
          <w:tcPr>
            <w:tcW w:w="651" w:type="dxa"/>
            <w:vMerge w:val="restart"/>
            <w:hideMark/>
          </w:tcPr>
          <w:p w:rsidR="003777A2" w:rsidRDefault="003777A2">
            <w:pPr>
              <w:spacing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</w:rPr>
              <w:t xml:space="preserve">  </w:t>
            </w:r>
          </w:p>
        </w:tc>
        <w:tc>
          <w:tcPr>
            <w:tcW w:w="4594" w:type="dxa"/>
            <w:vMerge w:val="restart"/>
            <w:hideMark/>
          </w:tcPr>
          <w:p w:rsidR="003777A2" w:rsidRDefault="003777A2">
            <w:pPr>
              <w:tabs>
                <w:tab w:val="left" w:pos="3456"/>
              </w:tabs>
              <w:spacing w:line="252" w:lineRule="auto"/>
              <w:jc w:val="center"/>
              <w:rPr>
                <w:rFonts w:eastAsia="Calibri"/>
                <w:b/>
                <w:szCs w:val="28"/>
              </w:rPr>
            </w:pPr>
          </w:p>
          <w:p w:rsidR="003777A2" w:rsidRDefault="003777A2">
            <w:pPr>
              <w:tabs>
                <w:tab w:val="left" w:pos="3456"/>
              </w:tabs>
              <w:spacing w:line="252" w:lineRule="auto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Министерство образования и науки Республики Дагестан</w:t>
            </w:r>
          </w:p>
          <w:p w:rsidR="003777A2" w:rsidRDefault="003777A2">
            <w:pPr>
              <w:tabs>
                <w:tab w:val="left" w:pos="1320"/>
              </w:tabs>
              <w:spacing w:after="200" w:line="276" w:lineRule="auto"/>
              <w:rPr>
                <w:rFonts w:eastAsia="Calibri"/>
                <w:b/>
                <w:szCs w:val="28"/>
                <w:lang w:eastAsia="en-US"/>
              </w:rPr>
            </w:pPr>
            <w:r>
              <w:rPr>
                <w:rFonts w:eastAsia="Calibri"/>
                <w:szCs w:val="28"/>
              </w:rPr>
              <w:tab/>
            </w:r>
          </w:p>
        </w:tc>
      </w:tr>
      <w:tr w:rsidR="003777A2" w:rsidTr="003777A2">
        <w:trPr>
          <w:trHeight w:val="174"/>
        </w:trPr>
        <w:tc>
          <w:tcPr>
            <w:tcW w:w="4361" w:type="dxa"/>
            <w:hideMark/>
          </w:tcPr>
          <w:p w:rsidR="003777A2" w:rsidRDefault="003777A2">
            <w:pPr>
              <w:jc w:val="center"/>
              <w:rPr>
                <w:sz w:val="20"/>
                <w:szCs w:val="24"/>
                <w:lang w:eastAsia="en-US"/>
              </w:rPr>
            </w:pPr>
            <w:r>
              <w:rPr>
                <w:iCs/>
                <w:sz w:val="20"/>
                <w:szCs w:val="24"/>
              </w:rPr>
              <w:t xml:space="preserve">ул. Ленина, д. 34, с. </w:t>
            </w:r>
            <w:proofErr w:type="spellStart"/>
            <w:r>
              <w:rPr>
                <w:iCs/>
                <w:sz w:val="20"/>
                <w:szCs w:val="24"/>
              </w:rPr>
              <w:t>Касумкент</w:t>
            </w:r>
            <w:proofErr w:type="spellEnd"/>
            <w:r>
              <w:rPr>
                <w:i/>
                <w:sz w:val="20"/>
                <w:szCs w:val="24"/>
              </w:rPr>
              <w:t>,</w:t>
            </w:r>
          </w:p>
        </w:tc>
        <w:tc>
          <w:tcPr>
            <w:tcW w:w="5245" w:type="dxa"/>
            <w:vMerge/>
            <w:vAlign w:val="center"/>
            <w:hideMark/>
          </w:tcPr>
          <w:p w:rsidR="003777A2" w:rsidRDefault="003777A2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3777A2" w:rsidRDefault="003777A2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</w:tr>
      <w:tr w:rsidR="003777A2" w:rsidTr="003777A2">
        <w:trPr>
          <w:trHeight w:val="571"/>
        </w:trPr>
        <w:tc>
          <w:tcPr>
            <w:tcW w:w="4361" w:type="dxa"/>
            <w:hideMark/>
          </w:tcPr>
          <w:p w:rsidR="003777A2" w:rsidRDefault="003777A2">
            <w:pPr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Сулейман – Стальский район, </w:t>
            </w:r>
          </w:p>
          <w:p w:rsidR="003777A2" w:rsidRDefault="003777A2">
            <w:pPr>
              <w:jc w:val="center"/>
              <w:rPr>
                <w:sz w:val="20"/>
                <w:szCs w:val="24"/>
                <w:lang w:eastAsia="en-US"/>
              </w:rPr>
            </w:pPr>
            <w:r>
              <w:rPr>
                <w:sz w:val="20"/>
                <w:szCs w:val="24"/>
              </w:rPr>
              <w:t>Республика Дагестан, 368760</w:t>
            </w:r>
          </w:p>
        </w:tc>
        <w:tc>
          <w:tcPr>
            <w:tcW w:w="5245" w:type="dxa"/>
            <w:vMerge/>
            <w:vAlign w:val="center"/>
            <w:hideMark/>
          </w:tcPr>
          <w:p w:rsidR="003777A2" w:rsidRDefault="003777A2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3777A2" w:rsidRDefault="003777A2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</w:tr>
      <w:tr w:rsidR="003777A2" w:rsidTr="003777A2">
        <w:trPr>
          <w:trHeight w:val="174"/>
        </w:trPr>
        <w:tc>
          <w:tcPr>
            <w:tcW w:w="4361" w:type="dxa"/>
            <w:hideMark/>
          </w:tcPr>
          <w:p w:rsidR="003777A2" w:rsidRDefault="003777A2">
            <w:pPr>
              <w:jc w:val="center"/>
              <w:rPr>
                <w:sz w:val="20"/>
                <w:szCs w:val="24"/>
                <w:lang w:val="en-US"/>
              </w:rPr>
            </w:pPr>
            <w:r>
              <w:rPr>
                <w:sz w:val="20"/>
                <w:szCs w:val="24"/>
              </w:rPr>
              <w:t>тел</w:t>
            </w:r>
            <w:r>
              <w:rPr>
                <w:sz w:val="20"/>
                <w:szCs w:val="24"/>
                <w:lang w:val="en-US"/>
              </w:rPr>
              <w:t>: 8 (236) 3-44-81</w:t>
            </w:r>
          </w:p>
          <w:p w:rsidR="003777A2" w:rsidRDefault="003777A2">
            <w:pPr>
              <w:jc w:val="center"/>
              <w:rPr>
                <w:sz w:val="20"/>
                <w:szCs w:val="24"/>
                <w:lang w:val="en-US"/>
              </w:rPr>
            </w:pPr>
            <w:r>
              <w:rPr>
                <w:sz w:val="20"/>
                <w:szCs w:val="24"/>
                <w:lang w:val="en-US"/>
              </w:rPr>
              <w:t>Email: s.stalskoe.uo@yandex.ru</w:t>
            </w:r>
          </w:p>
          <w:p w:rsidR="003777A2" w:rsidRDefault="003777A2">
            <w:pPr>
              <w:jc w:val="center"/>
              <w:rPr>
                <w:sz w:val="20"/>
                <w:szCs w:val="24"/>
                <w:lang w:eastAsia="en-US"/>
              </w:rPr>
            </w:pPr>
            <w:r>
              <w:rPr>
                <w:sz w:val="20"/>
                <w:szCs w:val="24"/>
              </w:rPr>
              <w:t>Сайт: http://sstalskiyruo.dagschool.com</w:t>
            </w:r>
          </w:p>
        </w:tc>
        <w:tc>
          <w:tcPr>
            <w:tcW w:w="5245" w:type="dxa"/>
            <w:vMerge/>
            <w:vAlign w:val="center"/>
            <w:hideMark/>
          </w:tcPr>
          <w:p w:rsidR="003777A2" w:rsidRDefault="003777A2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3777A2" w:rsidRDefault="003777A2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</w:tr>
      <w:tr w:rsidR="003777A2" w:rsidTr="003777A2">
        <w:trPr>
          <w:trHeight w:val="174"/>
        </w:trPr>
        <w:tc>
          <w:tcPr>
            <w:tcW w:w="4361" w:type="dxa"/>
          </w:tcPr>
          <w:p w:rsidR="003777A2" w:rsidRDefault="003777A2">
            <w:pPr>
              <w:jc w:val="center"/>
              <w:rPr>
                <w:sz w:val="20"/>
                <w:szCs w:val="24"/>
              </w:rPr>
            </w:pPr>
            <w:r>
              <w:rPr>
                <w:bCs/>
                <w:sz w:val="20"/>
                <w:szCs w:val="24"/>
              </w:rPr>
              <w:t>ОКПО 02120777</w:t>
            </w:r>
            <w:r>
              <w:rPr>
                <w:sz w:val="20"/>
                <w:szCs w:val="24"/>
              </w:rPr>
              <w:t>, ОГРН 1020501587017</w:t>
            </w:r>
          </w:p>
          <w:p w:rsidR="003777A2" w:rsidRPr="003777A2" w:rsidRDefault="003777A2" w:rsidP="003777A2">
            <w:pPr>
              <w:jc w:val="center"/>
              <w:rPr>
                <w:sz w:val="20"/>
                <w:szCs w:val="24"/>
              </w:rPr>
            </w:pPr>
            <w:r>
              <w:rPr>
                <w:bCs/>
                <w:color w:val="000000"/>
                <w:sz w:val="20"/>
                <w:szCs w:val="24"/>
              </w:rPr>
              <w:t xml:space="preserve">ИНН </w:t>
            </w:r>
            <w:r>
              <w:rPr>
                <w:color w:val="000000"/>
                <w:sz w:val="20"/>
                <w:szCs w:val="26"/>
              </w:rPr>
              <w:t>0529007423</w:t>
            </w:r>
            <w:r>
              <w:rPr>
                <w:sz w:val="20"/>
                <w:szCs w:val="24"/>
              </w:rPr>
              <w:t>/ КПП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0"/>
                <w:szCs w:val="24"/>
              </w:rPr>
              <w:t xml:space="preserve">052901001 </w:t>
            </w:r>
            <w:r>
              <w:rPr>
                <w:bCs/>
                <w:sz w:val="20"/>
                <w:szCs w:val="24"/>
              </w:rPr>
              <w:t xml:space="preserve"> </w:t>
            </w:r>
          </w:p>
          <w:p w:rsidR="006028F7" w:rsidRDefault="003777A2">
            <w:pPr>
              <w:rPr>
                <w:b/>
                <w:sz w:val="20"/>
                <w:szCs w:val="24"/>
              </w:rPr>
            </w:pPr>
            <w:r>
              <w:rPr>
                <w:b/>
                <w:sz w:val="20"/>
                <w:szCs w:val="24"/>
              </w:rPr>
              <w:t xml:space="preserve">            </w:t>
            </w:r>
          </w:p>
          <w:p w:rsidR="006028F7" w:rsidRPr="006028F7" w:rsidRDefault="006028F7" w:rsidP="006028F7">
            <w:pPr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0"/>
                <w:szCs w:val="24"/>
              </w:rPr>
              <w:t xml:space="preserve">      </w:t>
            </w:r>
            <w:r w:rsidRPr="006028F7">
              <w:rPr>
                <w:rFonts w:eastAsiaTheme="minorHAnsi"/>
                <w:b/>
                <w:sz w:val="24"/>
                <w:szCs w:val="24"/>
                <w:lang w:eastAsia="en-US"/>
              </w:rPr>
              <w:t>«___» ___________2023г. №___</w:t>
            </w:r>
          </w:p>
          <w:p w:rsidR="003777A2" w:rsidRDefault="003777A2">
            <w:pPr>
              <w:rPr>
                <w:sz w:val="24"/>
                <w:szCs w:val="24"/>
                <w:u w:val="single"/>
              </w:rPr>
            </w:pPr>
          </w:p>
          <w:p w:rsidR="003777A2" w:rsidRDefault="003777A2">
            <w:pPr>
              <w:rPr>
                <w:sz w:val="20"/>
                <w:szCs w:val="24"/>
                <w:lang w:eastAsia="en-US"/>
              </w:rPr>
            </w:pPr>
          </w:p>
        </w:tc>
        <w:tc>
          <w:tcPr>
            <w:tcW w:w="5245" w:type="dxa"/>
            <w:vMerge/>
            <w:vAlign w:val="center"/>
            <w:hideMark/>
          </w:tcPr>
          <w:p w:rsidR="003777A2" w:rsidRDefault="003777A2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3777A2" w:rsidRDefault="003777A2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</w:tr>
    </w:tbl>
    <w:p w:rsidR="003777A2" w:rsidRDefault="003777A2" w:rsidP="003777A2">
      <w:pPr>
        <w:rPr>
          <w:szCs w:val="28"/>
        </w:rPr>
      </w:pPr>
    </w:p>
    <w:p w:rsidR="003777A2" w:rsidRPr="003777A2" w:rsidRDefault="003777A2" w:rsidP="003777A2">
      <w:pPr>
        <w:spacing w:after="200" w:line="276" w:lineRule="auto"/>
        <w:ind w:left="284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 </w:t>
      </w:r>
      <w:r w:rsidR="006028F7">
        <w:rPr>
          <w:rFonts w:eastAsia="Calibri"/>
          <w:szCs w:val="28"/>
          <w:lang w:eastAsia="en-US"/>
        </w:rPr>
        <w:t xml:space="preserve">    </w:t>
      </w:r>
      <w:r>
        <w:rPr>
          <w:rFonts w:eastAsia="Calibri"/>
          <w:szCs w:val="28"/>
          <w:lang w:eastAsia="en-US"/>
        </w:rPr>
        <w:t>Управление образования МР «Сулейман</w:t>
      </w:r>
      <w:r w:rsidR="006028F7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-</w:t>
      </w:r>
      <w:r w:rsidR="006028F7">
        <w:rPr>
          <w:rFonts w:eastAsia="Calibri"/>
          <w:szCs w:val="28"/>
          <w:lang w:eastAsia="en-US"/>
        </w:rPr>
        <w:t xml:space="preserve"> </w:t>
      </w:r>
      <w:proofErr w:type="spellStart"/>
      <w:r>
        <w:rPr>
          <w:rFonts w:eastAsia="Calibri"/>
          <w:szCs w:val="28"/>
          <w:lang w:eastAsia="en-US"/>
        </w:rPr>
        <w:t>Стальский</w:t>
      </w:r>
      <w:proofErr w:type="spellEnd"/>
      <w:r>
        <w:rPr>
          <w:rFonts w:eastAsia="Calibri"/>
          <w:szCs w:val="28"/>
          <w:lang w:eastAsia="en-US"/>
        </w:rPr>
        <w:t xml:space="preserve"> район» представляет информацию по </w:t>
      </w:r>
      <w:r w:rsidR="006028F7">
        <w:rPr>
          <w:rFonts w:eastAsia="Calibri"/>
          <w:szCs w:val="28"/>
          <w:lang w:eastAsia="en-US"/>
        </w:rPr>
        <w:t xml:space="preserve">регистрации музеев общеобразовательных организаций в едином реестре школьных музеев Российской Федерации. </w:t>
      </w:r>
    </w:p>
    <w:p w:rsidR="003777A2" w:rsidRDefault="003777A2" w:rsidP="003777A2">
      <w:pPr>
        <w:rPr>
          <w:szCs w:val="28"/>
        </w:rPr>
      </w:pPr>
    </w:p>
    <w:p w:rsidR="003777A2" w:rsidRDefault="003777A2" w:rsidP="003777A2">
      <w:pPr>
        <w:rPr>
          <w:i/>
          <w:szCs w:val="28"/>
        </w:rPr>
      </w:pPr>
      <w:r>
        <w:rPr>
          <w:i/>
          <w:noProof/>
          <w:szCs w:val="28"/>
        </w:rPr>
        <w:t xml:space="preserve">         </w:t>
      </w:r>
      <w:r w:rsidR="006028F7">
        <w:rPr>
          <w:i/>
          <w:noProof/>
          <w:szCs w:val="28"/>
        </w:rPr>
        <w:t xml:space="preserve">     </w:t>
      </w:r>
      <w:r>
        <w:rPr>
          <w:i/>
          <w:noProof/>
          <w:szCs w:val="28"/>
        </w:rPr>
        <w:t>Приложение: на 2л. в 1 экз.</w:t>
      </w:r>
    </w:p>
    <w:p w:rsidR="003777A2" w:rsidRPr="003777A2" w:rsidRDefault="003777A2" w:rsidP="003777A2">
      <w:pPr>
        <w:spacing w:after="160" w:line="252" w:lineRule="auto"/>
        <w:jc w:val="both"/>
        <w:rPr>
          <w:rFonts w:cstheme="minorBidi"/>
          <w:szCs w:val="24"/>
        </w:rPr>
      </w:pPr>
      <w:r>
        <w:rPr>
          <w:b/>
          <w:szCs w:val="24"/>
        </w:rPr>
        <w:t xml:space="preserve">          </w:t>
      </w:r>
    </w:p>
    <w:p w:rsidR="003777A2" w:rsidRDefault="006028F7" w:rsidP="003777A2">
      <w:pPr>
        <w:spacing w:after="160" w:line="252" w:lineRule="auto"/>
        <w:jc w:val="both"/>
        <w:rPr>
          <w:b/>
          <w:szCs w:val="24"/>
        </w:rPr>
      </w:pPr>
      <w:r>
        <w:rPr>
          <w:b/>
          <w:szCs w:val="24"/>
        </w:rPr>
        <w:t xml:space="preserve">   </w:t>
      </w:r>
      <w:r w:rsidR="003777A2">
        <w:rPr>
          <w:b/>
          <w:szCs w:val="24"/>
        </w:rPr>
        <w:t>Начальник Управления образования</w:t>
      </w:r>
      <w:r w:rsidR="003777A2">
        <w:rPr>
          <w:b/>
          <w:szCs w:val="24"/>
        </w:rPr>
        <w:tab/>
        <w:t xml:space="preserve">                     </w:t>
      </w:r>
      <w:r>
        <w:rPr>
          <w:b/>
          <w:szCs w:val="24"/>
        </w:rPr>
        <w:t xml:space="preserve"> </w:t>
      </w:r>
      <w:r w:rsidR="003777A2">
        <w:rPr>
          <w:b/>
          <w:szCs w:val="24"/>
        </w:rPr>
        <w:t xml:space="preserve">Г. </w:t>
      </w:r>
      <w:proofErr w:type="spellStart"/>
      <w:r w:rsidR="003777A2">
        <w:rPr>
          <w:b/>
          <w:szCs w:val="24"/>
        </w:rPr>
        <w:t>Шихбабаев</w:t>
      </w:r>
      <w:proofErr w:type="spellEnd"/>
    </w:p>
    <w:p w:rsidR="003777A2" w:rsidRDefault="003777A2" w:rsidP="003777A2">
      <w:pPr>
        <w:rPr>
          <w:szCs w:val="28"/>
        </w:rPr>
      </w:pPr>
    </w:p>
    <w:p w:rsidR="003777A2" w:rsidRDefault="003777A2" w:rsidP="003777A2">
      <w:pPr>
        <w:tabs>
          <w:tab w:val="left" w:pos="212"/>
        </w:tabs>
        <w:ind w:left="-426" w:right="426" w:firstLine="426"/>
        <w:jc w:val="both"/>
        <w:rPr>
          <w:szCs w:val="28"/>
        </w:rPr>
      </w:pPr>
    </w:p>
    <w:p w:rsidR="003777A2" w:rsidRPr="003777A2" w:rsidRDefault="003777A2" w:rsidP="003777A2">
      <w:pPr>
        <w:tabs>
          <w:tab w:val="left" w:pos="212"/>
        </w:tabs>
        <w:ind w:left="-426" w:right="426" w:firstLine="426"/>
        <w:jc w:val="both"/>
        <w:rPr>
          <w:sz w:val="24"/>
          <w:szCs w:val="24"/>
        </w:rPr>
      </w:pPr>
      <w:r w:rsidRPr="003777A2">
        <w:rPr>
          <w:sz w:val="24"/>
          <w:szCs w:val="24"/>
        </w:rPr>
        <w:t xml:space="preserve">      Исполнитель: </w:t>
      </w:r>
    </w:p>
    <w:p w:rsidR="003777A2" w:rsidRPr="003777A2" w:rsidRDefault="003777A2" w:rsidP="003777A2">
      <w:pPr>
        <w:tabs>
          <w:tab w:val="left" w:pos="212"/>
        </w:tabs>
        <w:ind w:left="-426" w:right="426" w:firstLine="426"/>
        <w:jc w:val="both"/>
        <w:rPr>
          <w:sz w:val="24"/>
          <w:szCs w:val="24"/>
        </w:rPr>
      </w:pPr>
      <w:r w:rsidRPr="003777A2">
        <w:rPr>
          <w:sz w:val="24"/>
          <w:szCs w:val="24"/>
        </w:rPr>
        <w:t xml:space="preserve">      </w:t>
      </w:r>
      <w:proofErr w:type="spellStart"/>
      <w:r w:rsidRPr="003777A2">
        <w:rPr>
          <w:sz w:val="24"/>
          <w:szCs w:val="24"/>
        </w:rPr>
        <w:t>В.Абдуселимова</w:t>
      </w:r>
      <w:proofErr w:type="spellEnd"/>
    </w:p>
    <w:bookmarkEnd w:id="0"/>
    <w:p w:rsidR="003777A2" w:rsidRDefault="00AD6E95" w:rsidP="00AD6E95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</w:t>
      </w:r>
    </w:p>
    <w:p w:rsidR="003777A2" w:rsidRDefault="003777A2" w:rsidP="00AD6E95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rPr>
          <w:b/>
          <w:szCs w:val="28"/>
        </w:rPr>
      </w:pPr>
    </w:p>
    <w:p w:rsidR="003777A2" w:rsidRDefault="003777A2" w:rsidP="00AD6E95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rPr>
          <w:b/>
          <w:szCs w:val="28"/>
        </w:rPr>
      </w:pPr>
    </w:p>
    <w:p w:rsidR="003777A2" w:rsidRDefault="003777A2" w:rsidP="00AD6E95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rPr>
          <w:b/>
          <w:szCs w:val="28"/>
        </w:rPr>
      </w:pPr>
    </w:p>
    <w:p w:rsidR="003777A2" w:rsidRDefault="003777A2" w:rsidP="00AD6E95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rPr>
          <w:b/>
          <w:szCs w:val="28"/>
        </w:rPr>
      </w:pPr>
    </w:p>
    <w:p w:rsidR="003777A2" w:rsidRDefault="003777A2" w:rsidP="00AD6E95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rPr>
          <w:b/>
          <w:szCs w:val="28"/>
        </w:rPr>
      </w:pPr>
    </w:p>
    <w:p w:rsidR="003777A2" w:rsidRDefault="003777A2" w:rsidP="00AD6E95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rPr>
          <w:b/>
          <w:szCs w:val="28"/>
        </w:rPr>
      </w:pPr>
    </w:p>
    <w:p w:rsidR="003777A2" w:rsidRDefault="003777A2" w:rsidP="00AD6E95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rPr>
          <w:b/>
          <w:szCs w:val="28"/>
        </w:rPr>
      </w:pPr>
    </w:p>
    <w:p w:rsidR="003777A2" w:rsidRPr="003777A2" w:rsidRDefault="003777A2" w:rsidP="003777A2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jc w:val="right"/>
        <w:rPr>
          <w:sz w:val="24"/>
          <w:szCs w:val="24"/>
        </w:rPr>
      </w:pPr>
    </w:p>
    <w:p w:rsidR="003777A2" w:rsidRDefault="00AD6E95" w:rsidP="003777A2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jc w:val="right"/>
        <w:rPr>
          <w:sz w:val="24"/>
          <w:szCs w:val="24"/>
        </w:rPr>
      </w:pPr>
      <w:r w:rsidRPr="003777A2">
        <w:rPr>
          <w:sz w:val="24"/>
          <w:szCs w:val="24"/>
        </w:rPr>
        <w:t xml:space="preserve"> </w:t>
      </w:r>
    </w:p>
    <w:p w:rsidR="003777A2" w:rsidRDefault="003777A2" w:rsidP="003777A2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jc w:val="right"/>
        <w:rPr>
          <w:sz w:val="24"/>
          <w:szCs w:val="24"/>
        </w:rPr>
      </w:pPr>
    </w:p>
    <w:p w:rsidR="003777A2" w:rsidRDefault="003777A2" w:rsidP="003777A2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jc w:val="right"/>
        <w:rPr>
          <w:sz w:val="24"/>
          <w:szCs w:val="24"/>
        </w:rPr>
      </w:pPr>
    </w:p>
    <w:p w:rsidR="003777A2" w:rsidRDefault="003777A2" w:rsidP="003777A2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jc w:val="right"/>
        <w:rPr>
          <w:sz w:val="24"/>
          <w:szCs w:val="24"/>
        </w:rPr>
      </w:pPr>
    </w:p>
    <w:p w:rsidR="003777A2" w:rsidRDefault="003777A2" w:rsidP="003777A2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jc w:val="right"/>
        <w:rPr>
          <w:sz w:val="24"/>
          <w:szCs w:val="24"/>
        </w:rPr>
      </w:pPr>
    </w:p>
    <w:p w:rsidR="003777A2" w:rsidRDefault="003777A2" w:rsidP="003777A2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jc w:val="right"/>
        <w:rPr>
          <w:sz w:val="24"/>
          <w:szCs w:val="24"/>
        </w:rPr>
      </w:pPr>
    </w:p>
    <w:p w:rsidR="003777A2" w:rsidRDefault="003777A2" w:rsidP="003777A2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jc w:val="right"/>
        <w:rPr>
          <w:sz w:val="24"/>
          <w:szCs w:val="24"/>
        </w:rPr>
      </w:pPr>
    </w:p>
    <w:p w:rsidR="00AD6E95" w:rsidRPr="003777A2" w:rsidRDefault="00AD6E95" w:rsidP="003777A2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right="408"/>
        <w:jc w:val="right"/>
        <w:rPr>
          <w:sz w:val="24"/>
          <w:szCs w:val="24"/>
        </w:rPr>
      </w:pPr>
      <w:r w:rsidRPr="003777A2">
        <w:rPr>
          <w:sz w:val="24"/>
          <w:szCs w:val="24"/>
        </w:rPr>
        <w:t>Приложение</w:t>
      </w:r>
    </w:p>
    <w:p w:rsidR="00AD6E95" w:rsidRDefault="00AD6E95" w:rsidP="00AD6E95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left="567" w:right="408" w:firstLine="567"/>
        <w:jc w:val="center"/>
        <w:rPr>
          <w:b/>
          <w:szCs w:val="28"/>
        </w:rPr>
      </w:pPr>
    </w:p>
    <w:p w:rsidR="00AD6E95" w:rsidRDefault="00AD6E95" w:rsidP="00AD6E95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left="567" w:right="408" w:firstLine="567"/>
        <w:jc w:val="center"/>
        <w:rPr>
          <w:szCs w:val="28"/>
        </w:rPr>
      </w:pPr>
      <w:r>
        <w:rPr>
          <w:szCs w:val="28"/>
        </w:rPr>
        <w:t xml:space="preserve">Отчет </w:t>
      </w:r>
    </w:p>
    <w:p w:rsidR="00AD6E95" w:rsidRDefault="00AD6E95" w:rsidP="00AD6E95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left="567" w:right="408" w:firstLine="567"/>
        <w:jc w:val="center"/>
        <w:rPr>
          <w:szCs w:val="28"/>
        </w:rPr>
      </w:pPr>
      <w:r>
        <w:rPr>
          <w:szCs w:val="28"/>
        </w:rPr>
        <w:t xml:space="preserve">о проведении Недели </w:t>
      </w:r>
      <w:proofErr w:type="gramStart"/>
      <w:r>
        <w:rPr>
          <w:szCs w:val="28"/>
        </w:rPr>
        <w:t>антинаркотического</w:t>
      </w:r>
      <w:proofErr w:type="gramEnd"/>
      <w:r>
        <w:rPr>
          <w:szCs w:val="28"/>
        </w:rPr>
        <w:t xml:space="preserve"> </w:t>
      </w:r>
    </w:p>
    <w:p w:rsidR="00AD6E95" w:rsidRDefault="00AD6E95" w:rsidP="00AD6E95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left="567" w:right="408" w:firstLine="567"/>
        <w:jc w:val="center"/>
        <w:rPr>
          <w:szCs w:val="28"/>
        </w:rPr>
      </w:pPr>
      <w:r>
        <w:rPr>
          <w:szCs w:val="28"/>
        </w:rPr>
        <w:t>просвещения «</w:t>
      </w:r>
      <w:r>
        <w:rPr>
          <w:rFonts w:eastAsia="Calibri"/>
          <w:szCs w:val="28"/>
          <w:lang w:eastAsia="en-US"/>
        </w:rPr>
        <w:t xml:space="preserve">Мы - здоровое поколение!» </w:t>
      </w:r>
      <w:r>
        <w:rPr>
          <w:szCs w:val="28"/>
        </w:rPr>
        <w:t>среди обучающихся образовательных организаций</w:t>
      </w:r>
    </w:p>
    <w:p w:rsidR="00AD6E95" w:rsidRDefault="00AD6E95" w:rsidP="00AD6E95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left="567" w:right="408" w:firstLine="567"/>
        <w:jc w:val="center"/>
        <w:rPr>
          <w:color w:val="000000"/>
          <w:spacing w:val="-23"/>
          <w:szCs w:val="28"/>
        </w:rPr>
      </w:pPr>
    </w:p>
    <w:p w:rsidR="00AD6E95" w:rsidRDefault="00AD6E95" w:rsidP="00AD6E95">
      <w:pPr>
        <w:widowControl w:val="0"/>
        <w:shd w:val="clear" w:color="auto" w:fill="FFFFFF"/>
        <w:tabs>
          <w:tab w:val="left" w:pos="864"/>
          <w:tab w:val="left" w:pos="993"/>
        </w:tabs>
        <w:autoSpaceDE w:val="0"/>
        <w:autoSpaceDN w:val="0"/>
        <w:adjustRightInd w:val="0"/>
        <w:ind w:left="567" w:right="408" w:firstLine="567"/>
        <w:jc w:val="center"/>
        <w:rPr>
          <w:color w:val="000000"/>
          <w:spacing w:val="-23"/>
          <w:sz w:val="24"/>
          <w:szCs w:val="24"/>
        </w:rPr>
      </w:pPr>
    </w:p>
    <w:p w:rsidR="0083616C" w:rsidRPr="0083616C" w:rsidRDefault="0083616C" w:rsidP="0083616C">
      <w:pPr>
        <w:pStyle w:val="a6"/>
        <w:shd w:val="clear" w:color="auto" w:fill="FFFFFF"/>
        <w:spacing w:before="0" w:beforeAutospacing="0" w:after="0" w:afterAutospacing="0" w:line="375" w:lineRule="atLeast"/>
        <w:jc w:val="both"/>
        <w:rPr>
          <w:color w:val="292929"/>
          <w:sz w:val="28"/>
          <w:szCs w:val="28"/>
        </w:rPr>
      </w:pPr>
      <w:r w:rsidRPr="0083616C">
        <w:rPr>
          <w:sz w:val="28"/>
          <w:szCs w:val="28"/>
        </w:rPr>
        <w:t xml:space="preserve">     В соответствии с письмом Министерства образования и науки РД и в рамках Республиканского месячника по профилактике наркомании и популяризации здорового образа жизни профилактических мероприятий «Мы</w:t>
      </w:r>
      <w:r>
        <w:rPr>
          <w:sz w:val="28"/>
          <w:szCs w:val="28"/>
        </w:rPr>
        <w:t xml:space="preserve"> </w:t>
      </w:r>
      <w:r w:rsidRPr="0083616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3616C">
        <w:rPr>
          <w:sz w:val="28"/>
          <w:szCs w:val="28"/>
        </w:rPr>
        <w:t>поколение ЗОЖ!», Управлением образования издан приказ и утвержден план мероприятий в рамках данной недели</w:t>
      </w:r>
      <w:r w:rsidR="00C00E93">
        <w:rPr>
          <w:sz w:val="28"/>
          <w:szCs w:val="28"/>
        </w:rPr>
        <w:t>. По плану 26</w:t>
      </w:r>
      <w:r w:rsidRPr="0083616C">
        <w:rPr>
          <w:sz w:val="28"/>
          <w:szCs w:val="28"/>
        </w:rPr>
        <w:t xml:space="preserve"> июня на базе МКОУ «</w:t>
      </w:r>
      <w:proofErr w:type="spellStart"/>
      <w:r w:rsidRPr="0083616C">
        <w:rPr>
          <w:sz w:val="28"/>
          <w:szCs w:val="28"/>
        </w:rPr>
        <w:t>Юхаристальская</w:t>
      </w:r>
      <w:proofErr w:type="spellEnd"/>
      <w:r w:rsidRPr="0083616C">
        <w:rPr>
          <w:sz w:val="28"/>
          <w:szCs w:val="28"/>
        </w:rPr>
        <w:t xml:space="preserve"> СОШ» </w:t>
      </w:r>
      <w:r w:rsidRPr="0083616C">
        <w:rPr>
          <w:color w:val="292929"/>
          <w:sz w:val="28"/>
          <w:szCs w:val="28"/>
        </w:rPr>
        <w:t xml:space="preserve">в рамках молодежного форума «Возьмемся за руки, друзья!» для школьников был организован </w:t>
      </w:r>
      <w:r>
        <w:rPr>
          <w:color w:val="292929"/>
          <w:sz w:val="28"/>
          <w:szCs w:val="28"/>
        </w:rPr>
        <w:t xml:space="preserve">антинаркотический </w:t>
      </w:r>
      <w:proofErr w:type="spellStart"/>
      <w:r w:rsidRPr="0083616C">
        <w:rPr>
          <w:color w:val="292929"/>
          <w:sz w:val="28"/>
          <w:szCs w:val="28"/>
        </w:rPr>
        <w:t>квест</w:t>
      </w:r>
      <w:proofErr w:type="spellEnd"/>
      <w:r w:rsidRPr="0083616C">
        <w:rPr>
          <w:color w:val="292929"/>
          <w:sz w:val="28"/>
          <w:szCs w:val="28"/>
        </w:rPr>
        <w:t xml:space="preserve"> «</w:t>
      </w:r>
      <w:proofErr w:type="gramStart"/>
      <w:r w:rsidRPr="0083616C">
        <w:rPr>
          <w:color w:val="292929"/>
          <w:sz w:val="28"/>
          <w:szCs w:val="28"/>
        </w:rPr>
        <w:t>Мы-здоровое</w:t>
      </w:r>
      <w:proofErr w:type="gramEnd"/>
      <w:r w:rsidRPr="0083616C">
        <w:rPr>
          <w:color w:val="292929"/>
          <w:sz w:val="28"/>
          <w:szCs w:val="28"/>
        </w:rPr>
        <w:t xml:space="preserve"> поколение», направленный на пропаганду ЗОЖ и сохранение здоровья.</w:t>
      </w:r>
    </w:p>
    <w:p w:rsidR="0083616C" w:rsidRPr="0083616C" w:rsidRDefault="0083616C" w:rsidP="0083616C">
      <w:pPr>
        <w:pStyle w:val="a6"/>
        <w:shd w:val="clear" w:color="auto" w:fill="FFFFFF"/>
        <w:spacing w:before="0" w:beforeAutospacing="0" w:after="0" w:afterAutospacing="0" w:line="375" w:lineRule="atLeast"/>
        <w:jc w:val="both"/>
        <w:rPr>
          <w:color w:val="292929"/>
          <w:sz w:val="28"/>
          <w:szCs w:val="28"/>
        </w:rPr>
      </w:pPr>
      <w:r w:rsidRPr="0083616C">
        <w:rPr>
          <w:color w:val="292929"/>
          <w:sz w:val="28"/>
          <w:szCs w:val="28"/>
        </w:rPr>
        <w:t> В игре приняли участие 4 команды (</w:t>
      </w:r>
      <w:proofErr w:type="spellStart"/>
      <w:r w:rsidRPr="0083616C">
        <w:rPr>
          <w:color w:val="292929"/>
          <w:sz w:val="28"/>
          <w:szCs w:val="28"/>
        </w:rPr>
        <w:t>молодость</w:t>
      </w:r>
      <w:proofErr w:type="gramStart"/>
      <w:r w:rsidRPr="0083616C">
        <w:rPr>
          <w:color w:val="292929"/>
          <w:sz w:val="28"/>
          <w:szCs w:val="28"/>
        </w:rPr>
        <w:t>,р</w:t>
      </w:r>
      <w:proofErr w:type="gramEnd"/>
      <w:r w:rsidRPr="0083616C">
        <w:rPr>
          <w:color w:val="292929"/>
          <w:sz w:val="28"/>
          <w:szCs w:val="28"/>
        </w:rPr>
        <w:t>адость,счастье,энергия</w:t>
      </w:r>
      <w:proofErr w:type="spellEnd"/>
      <w:r w:rsidRPr="0083616C">
        <w:rPr>
          <w:color w:val="292929"/>
          <w:sz w:val="28"/>
          <w:szCs w:val="28"/>
        </w:rPr>
        <w:t>).</w:t>
      </w:r>
    </w:p>
    <w:p w:rsidR="0083616C" w:rsidRPr="0083616C" w:rsidRDefault="0083616C" w:rsidP="0083616C">
      <w:pPr>
        <w:pStyle w:val="a6"/>
        <w:shd w:val="clear" w:color="auto" w:fill="FFFFFF"/>
        <w:spacing w:before="0" w:beforeAutospacing="0" w:after="0" w:afterAutospacing="0" w:line="375" w:lineRule="atLeast"/>
        <w:jc w:val="both"/>
        <w:rPr>
          <w:color w:val="292929"/>
          <w:sz w:val="28"/>
          <w:szCs w:val="28"/>
        </w:rPr>
      </w:pPr>
      <w:r w:rsidRPr="0083616C">
        <w:rPr>
          <w:color w:val="292929"/>
          <w:sz w:val="28"/>
          <w:szCs w:val="28"/>
        </w:rPr>
        <w:t xml:space="preserve"> Каждая команда получила маршрутный лист с наименованием станций, чтобы пройти  все задания. На </w:t>
      </w:r>
      <w:r>
        <w:rPr>
          <w:color w:val="292929"/>
          <w:sz w:val="28"/>
          <w:szCs w:val="28"/>
        </w:rPr>
        <w:t>каждой станции команды находились</w:t>
      </w:r>
      <w:r w:rsidRPr="0083616C">
        <w:rPr>
          <w:color w:val="292929"/>
          <w:sz w:val="28"/>
          <w:szCs w:val="28"/>
        </w:rPr>
        <w:t xml:space="preserve">  не больше 10 минут.</w:t>
      </w:r>
    </w:p>
    <w:p w:rsidR="0083616C" w:rsidRPr="0083616C" w:rsidRDefault="0083616C" w:rsidP="0083616C">
      <w:pPr>
        <w:pStyle w:val="a6"/>
        <w:shd w:val="clear" w:color="auto" w:fill="FFFFFF"/>
        <w:spacing w:before="0" w:beforeAutospacing="0" w:after="0" w:afterAutospacing="0" w:line="375" w:lineRule="atLeast"/>
        <w:jc w:val="both"/>
        <w:rPr>
          <w:color w:val="292929"/>
          <w:sz w:val="28"/>
          <w:szCs w:val="28"/>
        </w:rPr>
      </w:pPr>
      <w:r w:rsidRPr="0083616C">
        <w:rPr>
          <w:color w:val="292929"/>
          <w:sz w:val="28"/>
          <w:szCs w:val="28"/>
        </w:rPr>
        <w:t>На станции «Эрудит» участники  ответили  на вопросы по теме: «Наркомания».</w:t>
      </w:r>
    </w:p>
    <w:p w:rsidR="0083616C" w:rsidRPr="0083616C" w:rsidRDefault="0083616C" w:rsidP="0083616C">
      <w:pPr>
        <w:pStyle w:val="a6"/>
        <w:shd w:val="clear" w:color="auto" w:fill="FFFFFF"/>
        <w:spacing w:before="0" w:beforeAutospacing="0" w:after="0" w:afterAutospacing="0" w:line="375" w:lineRule="atLeast"/>
        <w:jc w:val="both"/>
        <w:rPr>
          <w:color w:val="292929"/>
          <w:sz w:val="28"/>
          <w:szCs w:val="28"/>
        </w:rPr>
      </w:pPr>
      <w:r w:rsidRPr="0083616C">
        <w:rPr>
          <w:color w:val="292929"/>
          <w:sz w:val="28"/>
          <w:szCs w:val="28"/>
        </w:rPr>
        <w:t>На станции «Наркотикам-нет!» команды  нарисовали  плакат, пропагандирующий здоровый образ жизни.</w:t>
      </w:r>
    </w:p>
    <w:p w:rsidR="0083616C" w:rsidRPr="0083616C" w:rsidRDefault="0083616C" w:rsidP="0083616C">
      <w:pPr>
        <w:pStyle w:val="a6"/>
        <w:shd w:val="clear" w:color="auto" w:fill="FFFFFF"/>
        <w:spacing w:before="0" w:beforeAutospacing="0" w:after="0" w:afterAutospacing="0" w:line="375" w:lineRule="atLeast"/>
        <w:jc w:val="both"/>
        <w:rPr>
          <w:color w:val="292929"/>
          <w:sz w:val="28"/>
          <w:szCs w:val="28"/>
        </w:rPr>
      </w:pPr>
      <w:r w:rsidRPr="0083616C">
        <w:rPr>
          <w:color w:val="292929"/>
          <w:sz w:val="28"/>
          <w:szCs w:val="28"/>
        </w:rPr>
        <w:t xml:space="preserve">На станции «Девиз» участники </w:t>
      </w:r>
      <w:proofErr w:type="spellStart"/>
      <w:r w:rsidRPr="0083616C">
        <w:rPr>
          <w:color w:val="292929"/>
          <w:sz w:val="28"/>
          <w:szCs w:val="28"/>
        </w:rPr>
        <w:t>квеста</w:t>
      </w:r>
      <w:proofErr w:type="spellEnd"/>
      <w:r w:rsidRPr="0083616C">
        <w:rPr>
          <w:color w:val="292929"/>
          <w:sz w:val="28"/>
          <w:szCs w:val="28"/>
        </w:rPr>
        <w:t xml:space="preserve"> сочинили четверостишие антинаркотического содержания.</w:t>
      </w:r>
    </w:p>
    <w:p w:rsidR="0083616C" w:rsidRPr="0083616C" w:rsidRDefault="0083616C" w:rsidP="0083616C">
      <w:pPr>
        <w:pStyle w:val="a6"/>
        <w:shd w:val="clear" w:color="auto" w:fill="FFFFFF"/>
        <w:spacing w:before="0" w:beforeAutospacing="0" w:after="0" w:afterAutospacing="0" w:line="375" w:lineRule="atLeast"/>
        <w:jc w:val="both"/>
        <w:rPr>
          <w:color w:val="292929"/>
          <w:sz w:val="28"/>
          <w:szCs w:val="28"/>
        </w:rPr>
      </w:pPr>
      <w:r w:rsidRPr="0083616C">
        <w:rPr>
          <w:color w:val="292929"/>
          <w:sz w:val="28"/>
          <w:szCs w:val="28"/>
        </w:rPr>
        <w:t>На станции «Письмо другу» каждый участник описывал свои размышления на тему: «Я и наркотики.</w:t>
      </w:r>
      <w:r w:rsidR="00E70507">
        <w:rPr>
          <w:color w:val="292929"/>
          <w:sz w:val="28"/>
          <w:szCs w:val="28"/>
        </w:rPr>
        <w:t xml:space="preserve"> </w:t>
      </w:r>
      <w:r w:rsidRPr="0083616C">
        <w:rPr>
          <w:color w:val="292929"/>
          <w:sz w:val="28"/>
          <w:szCs w:val="28"/>
        </w:rPr>
        <w:t>Это реально?»</w:t>
      </w:r>
    </w:p>
    <w:p w:rsidR="0083616C" w:rsidRPr="0083616C" w:rsidRDefault="0083616C" w:rsidP="0083616C">
      <w:pPr>
        <w:pStyle w:val="a6"/>
        <w:shd w:val="clear" w:color="auto" w:fill="FFFFFF"/>
        <w:spacing w:before="0" w:beforeAutospacing="0" w:after="0" w:afterAutospacing="0" w:line="375" w:lineRule="atLeast"/>
        <w:jc w:val="both"/>
        <w:rPr>
          <w:color w:val="292929"/>
          <w:sz w:val="28"/>
          <w:szCs w:val="28"/>
        </w:rPr>
      </w:pPr>
      <w:r w:rsidRPr="0083616C">
        <w:rPr>
          <w:color w:val="292929"/>
          <w:sz w:val="28"/>
          <w:szCs w:val="28"/>
        </w:rPr>
        <w:t>На станции «Дешифровщик» команды разгадывали шифрограмму, используя алфавит.</w:t>
      </w:r>
    </w:p>
    <w:p w:rsidR="0083616C" w:rsidRDefault="0083616C" w:rsidP="0083616C">
      <w:pPr>
        <w:pStyle w:val="a6"/>
        <w:shd w:val="clear" w:color="auto" w:fill="FFFFFF"/>
        <w:spacing w:before="0" w:beforeAutospacing="0" w:after="0" w:afterAutospacing="0" w:line="375" w:lineRule="atLeast"/>
        <w:jc w:val="both"/>
        <w:rPr>
          <w:color w:val="292929"/>
          <w:sz w:val="28"/>
          <w:szCs w:val="28"/>
        </w:rPr>
      </w:pPr>
      <w:r w:rsidRPr="0083616C">
        <w:rPr>
          <w:color w:val="292929"/>
          <w:sz w:val="28"/>
          <w:szCs w:val="28"/>
        </w:rPr>
        <w:t>Ребята с удовольствием участвовали в интеллектуальной игре  и получили массу положительных впечатлений.  Все команды за активное участие награждены грамотами</w:t>
      </w:r>
      <w:r>
        <w:rPr>
          <w:color w:val="292929"/>
          <w:sz w:val="28"/>
          <w:szCs w:val="28"/>
        </w:rPr>
        <w:t xml:space="preserve"> Управления образования (</w:t>
      </w:r>
      <w:hyperlink r:id="rId6" w:history="1">
        <w:r w:rsidRPr="009C7CB9">
          <w:rPr>
            <w:rStyle w:val="a3"/>
            <w:sz w:val="28"/>
            <w:szCs w:val="28"/>
          </w:rPr>
          <w:t>https://kasumkentuo.dagestanschool.ru/news/item/3277</w:t>
        </w:r>
      </w:hyperlink>
      <w:proofErr w:type="gramStart"/>
      <w:r>
        <w:rPr>
          <w:color w:val="292929"/>
          <w:sz w:val="28"/>
          <w:szCs w:val="28"/>
        </w:rPr>
        <w:t xml:space="preserve"> )</w:t>
      </w:r>
      <w:proofErr w:type="gramEnd"/>
      <w:r w:rsidRPr="0083616C">
        <w:rPr>
          <w:color w:val="292929"/>
          <w:sz w:val="28"/>
          <w:szCs w:val="28"/>
        </w:rPr>
        <w:t>.</w:t>
      </w:r>
    </w:p>
    <w:p w:rsidR="00C00E93" w:rsidRDefault="0083616C" w:rsidP="00C00E93">
      <w:pPr>
        <w:shd w:val="clear" w:color="auto" w:fill="FFFFFF"/>
        <w:spacing w:after="100" w:afterAutospacing="1"/>
        <w:jc w:val="both"/>
        <w:rPr>
          <w:rFonts w:ascii="Arial" w:hAnsi="Arial" w:cs="Arial"/>
          <w:color w:val="0000FF"/>
          <w:sz w:val="24"/>
          <w:szCs w:val="24"/>
          <w:u w:val="single"/>
        </w:rPr>
      </w:pPr>
      <w:r>
        <w:rPr>
          <w:color w:val="292929"/>
          <w:szCs w:val="28"/>
        </w:rPr>
        <w:t>25</w:t>
      </w:r>
      <w:r w:rsidR="00C00E93">
        <w:rPr>
          <w:color w:val="292929"/>
          <w:szCs w:val="28"/>
        </w:rPr>
        <w:t xml:space="preserve"> июня на базе МКОУ «</w:t>
      </w:r>
      <w:proofErr w:type="spellStart"/>
      <w:r w:rsidR="00C00E93">
        <w:rPr>
          <w:color w:val="292929"/>
          <w:szCs w:val="28"/>
        </w:rPr>
        <w:t>Цмурская</w:t>
      </w:r>
      <w:proofErr w:type="spellEnd"/>
      <w:r w:rsidR="00C00E93">
        <w:rPr>
          <w:color w:val="292929"/>
          <w:szCs w:val="28"/>
        </w:rPr>
        <w:t xml:space="preserve"> СОШ» в оздоровительном лагере были организованы </w:t>
      </w:r>
      <w:proofErr w:type="spellStart"/>
      <w:r w:rsidR="00C00E93">
        <w:rPr>
          <w:color w:val="292929"/>
          <w:szCs w:val="28"/>
        </w:rPr>
        <w:t>квест</w:t>
      </w:r>
      <w:proofErr w:type="spellEnd"/>
      <w:r w:rsidR="00C00E93">
        <w:rPr>
          <w:color w:val="292929"/>
          <w:szCs w:val="28"/>
        </w:rPr>
        <w:t xml:space="preserve"> и </w:t>
      </w:r>
      <w:proofErr w:type="spellStart"/>
      <w:r w:rsidR="00C00E93">
        <w:rPr>
          <w:color w:val="292929"/>
          <w:szCs w:val="28"/>
        </w:rPr>
        <w:t>флешмоб</w:t>
      </w:r>
      <w:proofErr w:type="spellEnd"/>
      <w:r w:rsidR="00C00E93">
        <w:rPr>
          <w:color w:val="292929"/>
          <w:szCs w:val="28"/>
        </w:rPr>
        <w:t xml:space="preserve"> «Будь </w:t>
      </w:r>
      <w:proofErr w:type="spellStart"/>
      <w:r w:rsidR="00C00E93">
        <w:rPr>
          <w:color w:val="292929"/>
          <w:szCs w:val="28"/>
        </w:rPr>
        <w:t>здоров</w:t>
      </w:r>
      <w:proofErr w:type="gramStart"/>
      <w:r w:rsidR="00C00E93">
        <w:rPr>
          <w:color w:val="292929"/>
          <w:szCs w:val="28"/>
        </w:rPr>
        <w:t>!Т</w:t>
      </w:r>
      <w:proofErr w:type="gramEnd"/>
      <w:r w:rsidR="00C00E93">
        <w:rPr>
          <w:color w:val="292929"/>
          <w:szCs w:val="28"/>
        </w:rPr>
        <w:t>анцуй</w:t>
      </w:r>
      <w:proofErr w:type="spellEnd"/>
      <w:r w:rsidR="00C00E93">
        <w:rPr>
          <w:color w:val="292929"/>
          <w:szCs w:val="28"/>
        </w:rPr>
        <w:t>!» (</w:t>
      </w:r>
      <w:hyperlink r:id="rId7" w:tgtFrame="_blank" w:history="1">
        <w:r w:rsidR="00C00E93" w:rsidRPr="00C00E93">
          <w:rPr>
            <w:rFonts w:ascii="Arial" w:hAnsi="Arial" w:cs="Arial"/>
            <w:color w:val="0000FF"/>
            <w:sz w:val="24"/>
            <w:szCs w:val="24"/>
            <w:u w:val="single"/>
          </w:rPr>
          <w:t>https://t.me/tsmursosh/395</w:t>
        </w:r>
      </w:hyperlink>
      <w:r w:rsidR="00C00E93">
        <w:rPr>
          <w:rFonts w:ascii="Arial" w:hAnsi="Arial" w:cs="Arial"/>
          <w:color w:val="000000"/>
          <w:sz w:val="24"/>
          <w:szCs w:val="24"/>
        </w:rPr>
        <w:t xml:space="preserve">;   </w:t>
      </w:r>
      <w:hyperlink r:id="rId8" w:tgtFrame="_blank" w:history="1">
        <w:r w:rsidR="00C00E93" w:rsidRPr="00C00E93">
          <w:rPr>
            <w:rFonts w:ascii="Arial" w:hAnsi="Arial" w:cs="Arial"/>
            <w:color w:val="0000FF"/>
            <w:sz w:val="24"/>
            <w:szCs w:val="24"/>
            <w:u w:val="single"/>
          </w:rPr>
          <w:t>https://t.me/tsmursosh/404</w:t>
        </w:r>
      </w:hyperlink>
      <w:r w:rsidR="00C00E93">
        <w:rPr>
          <w:rFonts w:ascii="Arial" w:hAnsi="Arial" w:cs="Arial"/>
          <w:color w:val="0000FF"/>
          <w:sz w:val="24"/>
          <w:szCs w:val="24"/>
          <w:u w:val="single"/>
        </w:rPr>
        <w:t>).</w:t>
      </w:r>
    </w:p>
    <w:p w:rsidR="00C00E93" w:rsidRDefault="00C00E93" w:rsidP="00C00E93">
      <w:pPr>
        <w:shd w:val="clear" w:color="auto" w:fill="FFFFFF"/>
        <w:spacing w:after="100" w:afterAutospacing="1"/>
        <w:rPr>
          <w:rFonts w:ascii="Arial" w:hAnsi="Arial" w:cs="Arial"/>
          <w:color w:val="0000FF"/>
          <w:sz w:val="24"/>
          <w:szCs w:val="24"/>
          <w:u w:val="single"/>
        </w:rPr>
      </w:pPr>
    </w:p>
    <w:p w:rsidR="00C00E93" w:rsidRDefault="00C00E93" w:rsidP="00C00E93">
      <w:pPr>
        <w:shd w:val="clear" w:color="auto" w:fill="FFFFFF"/>
        <w:spacing w:after="100" w:afterAutospacing="1"/>
        <w:jc w:val="both"/>
        <w:rPr>
          <w:color w:val="0000FF"/>
          <w:szCs w:val="28"/>
        </w:rPr>
      </w:pPr>
      <w:r w:rsidRPr="00C00E93">
        <w:rPr>
          <w:color w:val="0000FF"/>
          <w:szCs w:val="28"/>
        </w:rPr>
        <w:t>Также в образовательных организациях муниципалитета были организованы акции «Мы-поколение ЗОЖ» в номинациях рисунок «Здоровое поколение</w:t>
      </w:r>
      <w:r w:rsidR="00415DF2">
        <w:rPr>
          <w:color w:val="0000FF"/>
          <w:szCs w:val="28"/>
        </w:rPr>
        <w:t>»</w:t>
      </w:r>
      <w:r w:rsidRPr="00C00E93">
        <w:rPr>
          <w:color w:val="0000FF"/>
          <w:szCs w:val="28"/>
        </w:rPr>
        <w:t xml:space="preserve">, стихи «Мы за счастливую жизнь», ролики «Мы против наркотиков!», </w:t>
      </w:r>
      <w:proofErr w:type="spellStart"/>
      <w:r w:rsidRPr="00C00E93">
        <w:rPr>
          <w:color w:val="0000FF"/>
          <w:szCs w:val="28"/>
        </w:rPr>
        <w:t>флешмобы</w:t>
      </w:r>
      <w:proofErr w:type="spellEnd"/>
      <w:r w:rsidRPr="00C00E93">
        <w:rPr>
          <w:color w:val="0000FF"/>
          <w:szCs w:val="28"/>
        </w:rPr>
        <w:t xml:space="preserve"> «Будь </w:t>
      </w:r>
      <w:proofErr w:type="spellStart"/>
      <w:r w:rsidRPr="00C00E93">
        <w:rPr>
          <w:color w:val="0000FF"/>
          <w:szCs w:val="28"/>
        </w:rPr>
        <w:t>здоров</w:t>
      </w:r>
      <w:proofErr w:type="gramStart"/>
      <w:r w:rsidRPr="00C00E93">
        <w:rPr>
          <w:color w:val="0000FF"/>
          <w:szCs w:val="28"/>
        </w:rPr>
        <w:t>!Т</w:t>
      </w:r>
      <w:proofErr w:type="gramEnd"/>
      <w:r w:rsidRPr="00C00E93">
        <w:rPr>
          <w:color w:val="0000FF"/>
          <w:szCs w:val="28"/>
        </w:rPr>
        <w:t>анцуй</w:t>
      </w:r>
      <w:proofErr w:type="spellEnd"/>
      <w:r w:rsidRPr="00C00E93">
        <w:rPr>
          <w:color w:val="0000FF"/>
          <w:szCs w:val="28"/>
        </w:rPr>
        <w:t>!»</w:t>
      </w:r>
      <w:r w:rsidR="00E70507">
        <w:rPr>
          <w:color w:val="0000FF"/>
          <w:szCs w:val="28"/>
        </w:rPr>
        <w:t xml:space="preserve">. </w:t>
      </w:r>
      <w:proofErr w:type="gramStart"/>
      <w:r w:rsidR="00E70507">
        <w:rPr>
          <w:color w:val="0000FF"/>
          <w:szCs w:val="28"/>
        </w:rPr>
        <w:t xml:space="preserve">Информация о проведенных мероприятия размещены на сайтах Управления образования и в </w:t>
      </w:r>
      <w:proofErr w:type="spellStart"/>
      <w:r w:rsidR="00E70507">
        <w:rPr>
          <w:color w:val="0000FF"/>
          <w:szCs w:val="28"/>
        </w:rPr>
        <w:t>соцсетях</w:t>
      </w:r>
      <w:proofErr w:type="spellEnd"/>
      <w:r w:rsidR="00E70507">
        <w:rPr>
          <w:color w:val="0000FF"/>
          <w:szCs w:val="28"/>
        </w:rPr>
        <w:t>.</w:t>
      </w:r>
      <w:proofErr w:type="gramEnd"/>
    </w:p>
    <w:p w:rsidR="00415DF2" w:rsidRDefault="00E70507" w:rsidP="00415DF2">
      <w:pPr>
        <w:shd w:val="clear" w:color="auto" w:fill="FFFFFF"/>
        <w:spacing w:after="100" w:afterAutospacing="1"/>
        <w:jc w:val="both"/>
        <w:rPr>
          <w:color w:val="0000FF"/>
          <w:szCs w:val="28"/>
        </w:rPr>
      </w:pPr>
      <w:r>
        <w:rPr>
          <w:color w:val="0000FF"/>
          <w:szCs w:val="28"/>
        </w:rPr>
        <w:t>Приложение: ссылки мероприятий</w:t>
      </w:r>
    </w:p>
    <w:p w:rsidR="0083616C" w:rsidRPr="00415DF2" w:rsidRDefault="00E70507" w:rsidP="00415DF2">
      <w:pPr>
        <w:shd w:val="clear" w:color="auto" w:fill="FFFFFF"/>
        <w:spacing w:after="100" w:afterAutospacing="1"/>
        <w:jc w:val="both"/>
        <w:rPr>
          <w:color w:val="000000"/>
          <w:szCs w:val="28"/>
        </w:rPr>
      </w:pPr>
      <w:r w:rsidRPr="00E70507">
        <w:rPr>
          <w:rFonts w:ascii="Arial" w:hAnsi="Arial" w:cs="Arial"/>
          <w:color w:val="000000"/>
        </w:rPr>
        <w:br/>
      </w:r>
      <w:hyperlink r:id="rId9" w:tgtFrame="_blank" w:history="1">
        <w:r w:rsidRPr="00E70507">
          <w:rPr>
            <w:color w:val="0000FF"/>
            <w:szCs w:val="28"/>
            <w:u w:val="single"/>
            <w:shd w:val="clear" w:color="auto" w:fill="FFFFFF"/>
          </w:rPr>
          <w:t>https://t.me/c/1793326010/127</w:t>
        </w:r>
      </w:hyperlink>
    </w:p>
    <w:p w:rsidR="00C00E93" w:rsidRPr="00C00E93" w:rsidRDefault="006028F7" w:rsidP="00E70507">
      <w:pPr>
        <w:shd w:val="clear" w:color="auto" w:fill="FFFFFF"/>
        <w:spacing w:before="100" w:beforeAutospacing="1" w:after="100" w:afterAutospacing="1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hyperlink r:id="rId10" w:history="1">
        <w:r w:rsidR="00C00E93" w:rsidRPr="00E70507">
          <w:rPr>
            <w:rFonts w:ascii="Arial" w:hAnsi="Arial" w:cs="Arial"/>
            <w:b/>
            <w:bCs/>
            <w:color w:val="0000FF" w:themeColor="hyperlink"/>
            <w:kern w:val="36"/>
            <w:sz w:val="24"/>
            <w:szCs w:val="24"/>
            <w:u w:val="single"/>
          </w:rPr>
          <w:t>https://t.me/zamestitelidir/521</w:t>
        </w:r>
      </w:hyperlink>
      <w:r w:rsidR="00C00E93" w:rsidRPr="00C00E93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</w:p>
    <w:p w:rsidR="00C00E93" w:rsidRPr="00C00E93" w:rsidRDefault="006028F7" w:rsidP="00C00E93">
      <w:pPr>
        <w:shd w:val="clear" w:color="auto" w:fill="FFFFFF"/>
        <w:spacing w:before="100" w:beforeAutospacing="1" w:after="100" w:afterAutospacing="1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hyperlink r:id="rId11" w:history="1">
        <w:r w:rsidR="00C00E93" w:rsidRPr="00E70507">
          <w:rPr>
            <w:rFonts w:ascii="Arial" w:hAnsi="Arial" w:cs="Arial"/>
            <w:b/>
            <w:bCs/>
            <w:color w:val="0000FF" w:themeColor="hyperlink"/>
            <w:kern w:val="36"/>
            <w:sz w:val="24"/>
            <w:szCs w:val="24"/>
            <w:u w:val="single"/>
          </w:rPr>
          <w:t>https://t.me/zamestitelidir/516</w:t>
        </w:r>
      </w:hyperlink>
      <w:r w:rsidR="00C00E93" w:rsidRPr="00C00E93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</w:p>
    <w:p w:rsidR="00C00E93" w:rsidRPr="00C00E93" w:rsidRDefault="006028F7" w:rsidP="00C00E93">
      <w:pPr>
        <w:shd w:val="clear" w:color="auto" w:fill="FFFFFF"/>
        <w:spacing w:before="100" w:beforeAutospacing="1" w:after="100" w:afterAutospacing="1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hyperlink r:id="rId12" w:history="1">
        <w:r w:rsidR="00C00E93" w:rsidRPr="00E70507">
          <w:rPr>
            <w:rFonts w:ascii="Arial" w:hAnsi="Arial" w:cs="Arial"/>
            <w:b/>
            <w:bCs/>
            <w:color w:val="0000FF" w:themeColor="hyperlink"/>
            <w:kern w:val="36"/>
            <w:sz w:val="24"/>
            <w:szCs w:val="24"/>
            <w:u w:val="single"/>
          </w:rPr>
          <w:t>https://t.me/zamestitelidir/517</w:t>
        </w:r>
      </w:hyperlink>
      <w:r w:rsidR="00C00E93" w:rsidRPr="00C00E93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</w:p>
    <w:p w:rsidR="00C00E93" w:rsidRPr="00C00E93" w:rsidRDefault="00C00E93" w:rsidP="00C00E9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00E9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hyperlink r:id="rId13" w:tgtFrame="_blank" w:history="1">
        <w:r w:rsidRPr="00C00E93">
          <w:rPr>
            <w:rFonts w:ascii="Arial" w:eastAsiaTheme="minorHAnsi" w:hAnsi="Arial" w:cs="Arial"/>
            <w:color w:val="0000FF"/>
            <w:sz w:val="22"/>
            <w:szCs w:val="22"/>
            <w:u w:val="single"/>
            <w:shd w:val="clear" w:color="auto" w:fill="FFFFFF"/>
            <w:lang w:eastAsia="en-US"/>
          </w:rPr>
          <w:t>https://t.me/kurkentschool</w:t>
        </w:r>
      </w:hyperlink>
    </w:p>
    <w:p w:rsidR="00C00E93" w:rsidRPr="00C00E93" w:rsidRDefault="006028F7" w:rsidP="00C00E9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14" w:history="1">
        <w:r w:rsidR="00C00E93" w:rsidRPr="00C00E93">
          <w:rPr>
            <w:rFonts w:asciiTheme="minorHAnsi" w:eastAsiaTheme="minorHAnsi" w:hAnsiTheme="minorHAnsi" w:cstheme="minorBidi"/>
            <w:color w:val="0000FF" w:themeColor="hyperlink"/>
            <w:sz w:val="22"/>
            <w:szCs w:val="22"/>
            <w:u w:val="single"/>
            <w:lang w:eastAsia="en-US"/>
          </w:rPr>
          <w:t>https://kasumkentuo.dagestanschool.ru/news/item/3277</w:t>
        </w:r>
      </w:hyperlink>
      <w:r w:rsidR="00C00E93" w:rsidRPr="00C00E9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C00E93" w:rsidRPr="00C00E93" w:rsidRDefault="006028F7" w:rsidP="00C00E9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15" w:history="1">
        <w:r w:rsidR="00C00E93" w:rsidRPr="00C00E93">
          <w:rPr>
            <w:rFonts w:asciiTheme="minorHAnsi" w:eastAsiaTheme="minorHAnsi" w:hAnsiTheme="minorHAnsi" w:cstheme="minorBidi"/>
            <w:color w:val="0000FF" w:themeColor="hyperlink"/>
            <w:sz w:val="22"/>
            <w:szCs w:val="22"/>
            <w:u w:val="single"/>
            <w:lang w:eastAsia="en-US"/>
          </w:rPr>
          <w:t>https://kasumkentuo.dagestanschool.ru/news/item/3275</w:t>
        </w:r>
      </w:hyperlink>
      <w:r w:rsidR="00C00E93" w:rsidRPr="00C00E9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C00E93" w:rsidRPr="00C00E93" w:rsidRDefault="006028F7" w:rsidP="00C00E93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24"/>
          <w:szCs w:val="24"/>
        </w:rPr>
      </w:pPr>
      <w:hyperlink r:id="rId16" w:tgtFrame="_blank" w:history="1">
        <w:r w:rsidR="00C00E93" w:rsidRPr="00C00E93">
          <w:rPr>
            <w:rFonts w:ascii="Arial" w:hAnsi="Arial" w:cs="Arial"/>
            <w:color w:val="0000FF"/>
            <w:sz w:val="24"/>
            <w:szCs w:val="24"/>
            <w:u w:val="single"/>
          </w:rPr>
          <w:t>https://t.me/tsmursosh/404</w:t>
        </w:r>
      </w:hyperlink>
    </w:p>
    <w:p w:rsidR="00C00E93" w:rsidRPr="00C00E93" w:rsidRDefault="00C00E93" w:rsidP="00C00E9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00E93">
        <w:rPr>
          <w:rFonts w:asciiTheme="minorHAnsi" w:eastAsiaTheme="minorHAnsi" w:hAnsiTheme="minorHAnsi" w:cstheme="minorBidi"/>
          <w:sz w:val="22"/>
          <w:szCs w:val="22"/>
          <w:lang w:eastAsia="en-US"/>
        </w:rPr>
        <w:br/>
      </w:r>
      <w:hyperlink r:id="rId17" w:history="1">
        <w:r w:rsidRPr="00C00E93">
          <w:rPr>
            <w:rFonts w:ascii="Arial" w:eastAsiaTheme="minorHAnsi" w:hAnsi="Arial" w:cs="Arial"/>
            <w:color w:val="0000FF" w:themeColor="hyperlink"/>
            <w:sz w:val="22"/>
            <w:szCs w:val="22"/>
            <w:u w:val="single"/>
            <w:shd w:val="clear" w:color="auto" w:fill="FFFFFF"/>
            <w:lang w:eastAsia="en-US"/>
          </w:rPr>
          <w:t>https://t.me/yukharistal_shkola/648</w:t>
        </w:r>
      </w:hyperlink>
      <w:r w:rsidRPr="00C00E93">
        <w:rPr>
          <w:rFonts w:ascii="Arial" w:eastAsiaTheme="minorHAnsi" w:hAnsi="Arial" w:cs="Arial"/>
          <w:color w:val="FF0000"/>
          <w:sz w:val="22"/>
          <w:szCs w:val="22"/>
          <w:u w:val="single"/>
          <w:shd w:val="clear" w:color="auto" w:fill="FFFFFF"/>
          <w:lang w:eastAsia="en-US"/>
        </w:rPr>
        <w:t xml:space="preserve"> </w:t>
      </w:r>
    </w:p>
    <w:p w:rsidR="001762F4" w:rsidRDefault="001762F4"/>
    <w:sectPr w:rsidR="001762F4" w:rsidSect="003777A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AE2"/>
    <w:rsid w:val="000172C3"/>
    <w:rsid w:val="001762F4"/>
    <w:rsid w:val="003777A2"/>
    <w:rsid w:val="00415DF2"/>
    <w:rsid w:val="006028F7"/>
    <w:rsid w:val="007015D2"/>
    <w:rsid w:val="0083616C"/>
    <w:rsid w:val="00AD6E95"/>
    <w:rsid w:val="00C00E93"/>
    <w:rsid w:val="00C26DBC"/>
    <w:rsid w:val="00E70507"/>
    <w:rsid w:val="00EF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E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D6E95"/>
    <w:rPr>
      <w:color w:val="0563C1"/>
      <w:u w:val="single"/>
    </w:rPr>
  </w:style>
  <w:style w:type="paragraph" w:customStyle="1" w:styleId="paragraph">
    <w:name w:val="paragraph"/>
    <w:basedOn w:val="a"/>
    <w:rsid w:val="00AD6E95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AD6E95"/>
  </w:style>
  <w:style w:type="character" w:customStyle="1" w:styleId="eop">
    <w:name w:val="eop"/>
    <w:rsid w:val="00AD6E95"/>
  </w:style>
  <w:style w:type="paragraph" w:styleId="a4">
    <w:name w:val="Balloon Text"/>
    <w:basedOn w:val="a"/>
    <w:link w:val="a5"/>
    <w:uiPriority w:val="99"/>
    <w:semiHidden/>
    <w:unhideWhenUsed/>
    <w:rsid w:val="00AD6E9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6E9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83616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E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D6E95"/>
    <w:rPr>
      <w:color w:val="0563C1"/>
      <w:u w:val="single"/>
    </w:rPr>
  </w:style>
  <w:style w:type="paragraph" w:customStyle="1" w:styleId="paragraph">
    <w:name w:val="paragraph"/>
    <w:basedOn w:val="a"/>
    <w:rsid w:val="00AD6E95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AD6E95"/>
  </w:style>
  <w:style w:type="character" w:customStyle="1" w:styleId="eop">
    <w:name w:val="eop"/>
    <w:rsid w:val="00AD6E95"/>
  </w:style>
  <w:style w:type="paragraph" w:styleId="a4">
    <w:name w:val="Balloon Text"/>
    <w:basedOn w:val="a"/>
    <w:link w:val="a5"/>
    <w:uiPriority w:val="99"/>
    <w:semiHidden/>
    <w:unhideWhenUsed/>
    <w:rsid w:val="00AD6E9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6E9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83616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5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tsmursosh/404" TargetMode="External"/><Relationship Id="rId13" Type="http://schemas.openxmlformats.org/officeDocument/2006/relationships/hyperlink" Target="https://t.me/kurkentschoo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.me/tsmursosh/395" TargetMode="External"/><Relationship Id="rId12" Type="http://schemas.openxmlformats.org/officeDocument/2006/relationships/hyperlink" Target="https://t.me/zamestitelidir/517" TargetMode="External"/><Relationship Id="rId17" Type="http://schemas.openxmlformats.org/officeDocument/2006/relationships/hyperlink" Target="https://t.me/yukharistal_shkola/64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t.me/tsmursosh/404" TargetMode="External"/><Relationship Id="rId1" Type="http://schemas.openxmlformats.org/officeDocument/2006/relationships/styles" Target="styles.xml"/><Relationship Id="rId6" Type="http://schemas.openxmlformats.org/officeDocument/2006/relationships/hyperlink" Target="https://kasumkentuo.dagestanschool.ru/news/item/3277" TargetMode="External"/><Relationship Id="rId11" Type="http://schemas.openxmlformats.org/officeDocument/2006/relationships/hyperlink" Target="https://t.me/zamestitelidir/516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kasumkentuo.dagestanschool.ru/news/item/3275" TargetMode="External"/><Relationship Id="rId10" Type="http://schemas.openxmlformats.org/officeDocument/2006/relationships/hyperlink" Target="https://t.me/zamestitelidir/521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t.me/c/1793326010/127" TargetMode="External"/><Relationship Id="rId14" Type="http://schemas.openxmlformats.org/officeDocument/2006/relationships/hyperlink" Target="https://kasumkentuo.dagestanschool.ru/news/item/32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12</cp:revision>
  <cp:lastPrinted>2022-06-29T11:40:00Z</cp:lastPrinted>
  <dcterms:created xsi:type="dcterms:W3CDTF">2022-06-29T08:24:00Z</dcterms:created>
  <dcterms:modified xsi:type="dcterms:W3CDTF">2023-10-13T10:56:00Z</dcterms:modified>
</cp:coreProperties>
</file>