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580" w:rsidRPr="00877E73" w:rsidRDefault="00997748" w:rsidP="00877E73">
      <w:pPr>
        <w:tabs>
          <w:tab w:val="num" w:pos="60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6580">
        <w:rPr>
          <w:rFonts w:ascii="Arial" w:eastAsia="Times New Roman" w:hAnsi="Arial" w:cs="Times New Roman"/>
          <w:noProof/>
          <w:sz w:val="24"/>
          <w:szCs w:val="2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-101940</wp:posOffset>
            </wp:positionH>
            <wp:positionV relativeFrom="paragraph">
              <wp:posOffset>-38489</wp:posOffset>
            </wp:positionV>
            <wp:extent cx="850605" cy="584790"/>
            <wp:effectExtent l="19050" t="0" r="6645" b="0"/>
            <wp:wrapNone/>
            <wp:docPr id="1" name="Рисунок 1" descr="Описание: Знание Бел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Знание Бело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605" cy="58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56580" w:rsidRPr="00056580" w:rsidRDefault="00056580" w:rsidP="00056580">
      <w:pPr>
        <w:tabs>
          <w:tab w:val="num" w:pos="600"/>
        </w:tabs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 w:rsidRPr="00056580">
        <w:rPr>
          <w:rFonts w:ascii="Times New Roman" w:eastAsia="Times New Roman" w:hAnsi="Times New Roman" w:cs="Times New Roman"/>
          <w:sz w:val="24"/>
          <w:szCs w:val="24"/>
        </w:rPr>
        <w:t>..</w:t>
      </w:r>
      <w:r w:rsidR="005B62A4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056580">
        <w:rPr>
          <w:rFonts w:ascii="Times New Roman" w:eastAsia="Times New Roman" w:hAnsi="Times New Roman" w:cs="Times New Roman"/>
          <w:b/>
          <w:sz w:val="24"/>
          <w:szCs w:val="20"/>
        </w:rPr>
        <w:t xml:space="preserve">ЧОУ ДПО </w:t>
      </w:r>
      <w:proofErr w:type="gramStart"/>
      <w:r w:rsidRPr="00056580">
        <w:rPr>
          <w:rFonts w:ascii="Times New Roman" w:eastAsia="Times New Roman" w:hAnsi="Times New Roman" w:cs="Times New Roman"/>
          <w:b/>
          <w:sz w:val="24"/>
          <w:szCs w:val="20"/>
        </w:rPr>
        <w:t>СТАВРОПОЛЬСКИЙ</w:t>
      </w:r>
      <w:proofErr w:type="gramEnd"/>
      <w:r w:rsidRPr="00056580">
        <w:rPr>
          <w:rFonts w:ascii="Times New Roman" w:eastAsia="Times New Roman" w:hAnsi="Times New Roman" w:cs="Times New Roman"/>
          <w:b/>
          <w:sz w:val="24"/>
          <w:szCs w:val="20"/>
        </w:rPr>
        <w:t xml:space="preserve"> КРАЕВОЙ ОБРАЗОВАТЕЛЬНЫЙ</w:t>
      </w:r>
    </w:p>
    <w:p w:rsidR="00056580" w:rsidRPr="00056580" w:rsidRDefault="00056580" w:rsidP="00056580">
      <w:pPr>
        <w:keepNext/>
        <w:pBdr>
          <w:bottom w:val="single" w:sz="12" w:space="11" w:color="auto"/>
        </w:pBd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65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ЦЕНТР "ЗНАНИЕ" </w:t>
      </w:r>
    </w:p>
    <w:p w:rsidR="00056580" w:rsidRPr="00056580" w:rsidRDefault="00056580" w:rsidP="00056580">
      <w:pPr>
        <w:spacing w:after="0"/>
        <w:rPr>
          <w:rFonts w:ascii="Times New Roman" w:eastAsia="Times New Roman" w:hAnsi="Times New Roman" w:cs="Times New Roman"/>
          <w:sz w:val="20"/>
          <w:lang w:eastAsia="ru-RU"/>
        </w:rPr>
      </w:pPr>
      <w:smartTag w:uri="urn:schemas-microsoft-com:office:smarttags" w:element="metricconverter">
        <w:smartTagPr>
          <w:attr w:name="ProductID" w:val="355006 г"/>
        </w:smartTagPr>
        <w:r w:rsidRPr="00056580">
          <w:rPr>
            <w:rFonts w:ascii="Times New Roman" w:eastAsia="Times New Roman" w:hAnsi="Times New Roman" w:cs="Times New Roman"/>
            <w:sz w:val="20"/>
            <w:lang w:eastAsia="ru-RU"/>
          </w:rPr>
          <w:t>355006 г</w:t>
        </w:r>
      </w:smartTag>
      <w:r w:rsidRPr="00056580">
        <w:rPr>
          <w:rFonts w:ascii="Times New Roman" w:eastAsia="Times New Roman" w:hAnsi="Times New Roman" w:cs="Times New Roman"/>
          <w:sz w:val="20"/>
          <w:lang w:eastAsia="ru-RU"/>
        </w:rPr>
        <w:t>. Ставрополь                                                                                                   тел. (8652) 27-14-58, 27-14-63</w:t>
      </w:r>
    </w:p>
    <w:p w:rsidR="00056580" w:rsidRPr="00056580" w:rsidRDefault="00056580" w:rsidP="00056580">
      <w:pPr>
        <w:spacing w:after="0"/>
        <w:rPr>
          <w:rFonts w:ascii="Times New Roman" w:eastAsia="Times New Roman" w:hAnsi="Times New Roman" w:cs="Times New Roman"/>
          <w:sz w:val="20"/>
          <w:lang w:eastAsia="ru-RU"/>
        </w:rPr>
      </w:pPr>
      <w:r w:rsidRPr="00056580">
        <w:rPr>
          <w:rFonts w:ascii="Times New Roman" w:eastAsia="Times New Roman" w:hAnsi="Times New Roman" w:cs="Times New Roman"/>
          <w:sz w:val="20"/>
          <w:lang w:eastAsia="ru-RU"/>
        </w:rPr>
        <w:t>пр. К. Маркса,</w:t>
      </w:r>
      <w:r w:rsidR="00E5542C">
        <w:rPr>
          <w:rFonts w:ascii="Times New Roman" w:eastAsia="Times New Roman" w:hAnsi="Times New Roman" w:cs="Times New Roman"/>
          <w:sz w:val="20"/>
          <w:lang w:eastAsia="ru-RU"/>
        </w:rPr>
        <w:t xml:space="preserve"> </w:t>
      </w:r>
      <w:r w:rsidRPr="00056580">
        <w:rPr>
          <w:rFonts w:ascii="Times New Roman" w:eastAsia="Times New Roman" w:hAnsi="Times New Roman" w:cs="Times New Roman"/>
          <w:sz w:val="20"/>
          <w:lang w:eastAsia="ru-RU"/>
        </w:rPr>
        <w:t>60                                                                                                           факс (8652) 27-14-60</w:t>
      </w:r>
    </w:p>
    <w:p w:rsidR="00056580" w:rsidRPr="00056580" w:rsidRDefault="005B62A4" w:rsidP="005B62A4">
      <w:pPr>
        <w:spacing w:after="0"/>
        <w:ind w:left="6663"/>
        <w:rPr>
          <w:rFonts w:ascii="Times New Roman" w:eastAsia="Times New Roman" w:hAnsi="Times New Roman" w:cs="Times New Roman"/>
          <w:color w:val="0000FF"/>
          <w:sz w:val="20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0"/>
          <w:lang w:eastAsia="ru-RU"/>
        </w:rPr>
        <w:t xml:space="preserve">   </w:t>
      </w:r>
      <w:r w:rsidR="00056580" w:rsidRPr="00056580">
        <w:rPr>
          <w:rFonts w:ascii="Times New Roman" w:eastAsia="Times New Roman" w:hAnsi="Times New Roman" w:cs="Times New Roman"/>
          <w:sz w:val="20"/>
          <w:lang w:val="en-US" w:eastAsia="ru-RU"/>
        </w:rPr>
        <w:t>e</w:t>
      </w:r>
      <w:r w:rsidR="00056580" w:rsidRPr="00056580">
        <w:rPr>
          <w:rFonts w:ascii="Times New Roman" w:eastAsia="Times New Roman" w:hAnsi="Times New Roman" w:cs="Times New Roman"/>
          <w:sz w:val="20"/>
          <w:lang w:eastAsia="ru-RU"/>
        </w:rPr>
        <w:t xml:space="preserve"> - </w:t>
      </w:r>
      <w:proofErr w:type="gramStart"/>
      <w:r w:rsidR="00056580" w:rsidRPr="00056580">
        <w:rPr>
          <w:rFonts w:ascii="Times New Roman" w:eastAsia="Times New Roman" w:hAnsi="Times New Roman" w:cs="Times New Roman"/>
          <w:sz w:val="20"/>
          <w:lang w:val="en-US" w:eastAsia="ru-RU"/>
        </w:rPr>
        <w:t>mail</w:t>
      </w:r>
      <w:proofErr w:type="gramEnd"/>
      <w:r w:rsidR="00056580" w:rsidRPr="00056580">
        <w:rPr>
          <w:rFonts w:ascii="Times New Roman" w:eastAsia="Times New Roman" w:hAnsi="Times New Roman" w:cs="Times New Roman"/>
          <w:sz w:val="20"/>
          <w:lang w:eastAsia="ru-RU"/>
        </w:rPr>
        <w:t xml:space="preserve">: </w:t>
      </w:r>
      <w:hyperlink r:id="rId6" w:history="1">
        <w:r w:rsidR="00056580" w:rsidRPr="00056580">
          <w:rPr>
            <w:rFonts w:ascii="Times New Roman" w:eastAsia="Times New Roman" w:hAnsi="Times New Roman" w:cs="Times New Roman"/>
            <w:color w:val="0000FF"/>
            <w:sz w:val="20"/>
            <w:u w:val="single"/>
            <w:lang w:eastAsia="ru-RU"/>
          </w:rPr>
          <w:t>199360@</w:t>
        </w:r>
        <w:r w:rsidR="00056580" w:rsidRPr="00056580">
          <w:rPr>
            <w:rFonts w:ascii="Times New Roman" w:eastAsia="Times New Roman" w:hAnsi="Times New Roman" w:cs="Times New Roman"/>
            <w:color w:val="0000FF"/>
            <w:sz w:val="20"/>
            <w:u w:val="single"/>
            <w:lang w:val="en-US" w:eastAsia="ru-RU"/>
          </w:rPr>
          <w:t>mail</w:t>
        </w:r>
        <w:r w:rsidR="00056580" w:rsidRPr="00056580">
          <w:rPr>
            <w:rFonts w:ascii="Times New Roman" w:eastAsia="Times New Roman" w:hAnsi="Times New Roman" w:cs="Times New Roman"/>
            <w:color w:val="0000FF"/>
            <w:sz w:val="20"/>
            <w:u w:val="single"/>
            <w:lang w:eastAsia="ru-RU"/>
          </w:rPr>
          <w:t>.</w:t>
        </w:r>
        <w:proofErr w:type="spellStart"/>
        <w:r w:rsidR="00056580" w:rsidRPr="00056580">
          <w:rPr>
            <w:rFonts w:ascii="Times New Roman" w:eastAsia="Times New Roman" w:hAnsi="Times New Roman" w:cs="Times New Roman"/>
            <w:color w:val="0000FF"/>
            <w:sz w:val="20"/>
            <w:u w:val="single"/>
            <w:lang w:val="en-US" w:eastAsia="ru-RU"/>
          </w:rPr>
          <w:t>ru</w:t>
        </w:r>
        <w:proofErr w:type="spellEnd"/>
      </w:hyperlink>
    </w:p>
    <w:p w:rsidR="00056580" w:rsidRPr="00056580" w:rsidRDefault="00056580" w:rsidP="00056580">
      <w:pPr>
        <w:tabs>
          <w:tab w:val="left" w:pos="4860"/>
        </w:tabs>
        <w:spacing w:after="0"/>
        <w:ind w:left="4956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056580" w:rsidRPr="00056580" w:rsidRDefault="00056580" w:rsidP="005B62A4">
      <w:pPr>
        <w:spacing w:after="0" w:line="240" w:lineRule="auto"/>
        <w:ind w:left="595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65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Руководителям подразделений</w:t>
      </w:r>
    </w:p>
    <w:p w:rsidR="00056580" w:rsidRPr="00056580" w:rsidRDefault="00056580" w:rsidP="005B62A4">
      <w:pPr>
        <w:spacing w:after="0" w:line="240" w:lineRule="auto"/>
        <w:ind w:left="595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65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образовательных организаций</w:t>
      </w:r>
    </w:p>
    <w:p w:rsidR="00056580" w:rsidRPr="00056580" w:rsidRDefault="00056580" w:rsidP="00056580">
      <w:pPr>
        <w:tabs>
          <w:tab w:val="num" w:pos="600"/>
        </w:tabs>
        <w:spacing w:after="0" w:line="240" w:lineRule="auto"/>
        <w:ind w:left="-42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6580" w:rsidRPr="00056580" w:rsidRDefault="00056580" w:rsidP="00877E73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Ставропольский краевой образовательный центр «Знание» в целях профессиональной переподготовки специалистов системы образования проводит </w:t>
      </w:r>
      <w:proofErr w:type="gramStart"/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по программе</w:t>
      </w:r>
      <w:proofErr w:type="gramEnd"/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«Менеджмент в образовании». Занятия проводятся</w:t>
      </w:r>
      <w:bookmarkStart w:id="0" w:name="_GoBack"/>
      <w:bookmarkEnd w:id="0"/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</w:t>
      </w:r>
      <w:r w:rsidRPr="0005658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г. Ставрополь, пр. К. Маркса, 60, Ставропольский краевой образовательный центр «Знание»</w:t>
      </w:r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конференц-зал.</w:t>
      </w:r>
    </w:p>
    <w:p w:rsidR="00056580" w:rsidRPr="00056580" w:rsidRDefault="00056580" w:rsidP="00056580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580" w:rsidRPr="00056580" w:rsidRDefault="00056580" w:rsidP="00056580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6580" w:rsidRPr="00056580" w:rsidRDefault="00056580" w:rsidP="000565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05658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В программе обучения:</w:t>
      </w:r>
    </w:p>
    <w:p w:rsidR="00056580" w:rsidRPr="00056580" w:rsidRDefault="00056580" w:rsidP="00056580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056580" w:rsidRPr="00056580" w:rsidRDefault="00056580" w:rsidP="00056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1. Государственная политика в сфере образования и образовательное право.</w:t>
      </w:r>
    </w:p>
    <w:p w:rsidR="00056580" w:rsidRPr="00056580" w:rsidRDefault="00056580" w:rsidP="00056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2. Стратегия развития образовательных систем.</w:t>
      </w:r>
    </w:p>
    <w:p w:rsidR="00056580" w:rsidRPr="00056580" w:rsidRDefault="00056580" w:rsidP="00056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3. Менеджмент знаний в сфере образования.</w:t>
      </w:r>
    </w:p>
    <w:p w:rsidR="00056580" w:rsidRPr="00056580" w:rsidRDefault="00056580" w:rsidP="00056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4. Прикладные аспекты стратегического менеджмента в образовании.</w:t>
      </w:r>
    </w:p>
    <w:p w:rsidR="00056580" w:rsidRPr="00056580" w:rsidRDefault="00056580" w:rsidP="00056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5. Теория и технологии управления образованием и образовательной организацией.</w:t>
      </w:r>
    </w:p>
    <w:p w:rsidR="00056580" w:rsidRPr="00056580" w:rsidRDefault="00056580" w:rsidP="00056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6. Экономика и финансы образования и образовательной организации.</w:t>
      </w:r>
    </w:p>
    <w:p w:rsidR="00056580" w:rsidRPr="00056580" w:rsidRDefault="00056580" w:rsidP="00056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7. Управление государственными и муниципальными закупками.</w:t>
      </w:r>
    </w:p>
    <w:p w:rsidR="00056580" w:rsidRPr="00056580" w:rsidRDefault="00056580" w:rsidP="00056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8. Менеджмент качества в образовании.</w:t>
      </w:r>
    </w:p>
    <w:p w:rsidR="00056580" w:rsidRPr="00056580" w:rsidRDefault="00056580" w:rsidP="00056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9. Психология управления и управление инновационной деятельностью.</w:t>
      </w:r>
    </w:p>
    <w:p w:rsidR="00056580" w:rsidRPr="00056580" w:rsidRDefault="00056580" w:rsidP="00056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10. Практика управления образовательным процессом.</w:t>
      </w:r>
    </w:p>
    <w:p w:rsidR="00056580" w:rsidRPr="00056580" w:rsidRDefault="00056580" w:rsidP="0005658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580" w:rsidRPr="00056580" w:rsidRDefault="00877E73" w:rsidP="00877E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окончании </w:t>
      </w:r>
      <w:r w:rsidR="00056580" w:rsidRPr="000565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обучения</w:t>
      </w:r>
      <w:r w:rsidR="00056580"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выдается диплом установленного образца о профессиональной переподготовке, дающий право заниматься профессиональной деятельностью.</w:t>
      </w:r>
    </w:p>
    <w:p w:rsidR="00056580" w:rsidRPr="00056580" w:rsidRDefault="00056580" w:rsidP="00877E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580" w:rsidRPr="00056580" w:rsidRDefault="00877E73" w:rsidP="00877E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Требования к слушателям: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056580"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ысшее профессиональное образование, стаж работы на педагогических или руководящих должностях не мене</w:t>
      </w:r>
      <w:r w:rsid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056580"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лет.</w:t>
      </w:r>
    </w:p>
    <w:p w:rsidR="00056580" w:rsidRPr="00056580" w:rsidRDefault="00056580" w:rsidP="0005658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542C" w:rsidRDefault="00056580" w:rsidP="00E554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5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Стоимость обучения</w:t>
      </w:r>
      <w:r w:rsidR="00646A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E5542C" w:rsidRPr="00E55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542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заочно -</w:t>
      </w:r>
      <w:r w:rsidR="00E5542C" w:rsidRPr="00646A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5 500 рублей</w:t>
      </w:r>
      <w:r w:rsidR="00E5542C">
        <w:rPr>
          <w:rFonts w:ascii="Times New Roman" w:eastAsia="Times New Roman" w:hAnsi="Times New Roman" w:cs="Times New Roman"/>
          <w:sz w:val="24"/>
          <w:szCs w:val="24"/>
          <w:lang w:eastAsia="ru-RU"/>
        </w:rPr>
        <w:t>, очно -</w:t>
      </w:r>
      <w:r w:rsidR="00E5542C" w:rsidRPr="00646A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15 000 рублей.</w:t>
      </w:r>
    </w:p>
    <w:p w:rsidR="00E5542C" w:rsidRPr="00646A23" w:rsidRDefault="00E5542C" w:rsidP="00E554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часов – 256, продолжительность обучения – 2,5 месяца. </w:t>
      </w:r>
    </w:p>
    <w:p w:rsidR="00877E73" w:rsidRDefault="00877E73" w:rsidP="0005658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56580" w:rsidRPr="00056580" w:rsidRDefault="00877E73" w:rsidP="00877E7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</w:t>
      </w:r>
      <w:r w:rsidR="00E554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56580" w:rsidRPr="000565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обучения:</w:t>
      </w:r>
      <w:r w:rsidR="00E554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E55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очное </w:t>
      </w:r>
      <w:r w:rsidR="00646A23" w:rsidRPr="00646A2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обучение,</w:t>
      </w:r>
      <w:r w:rsidR="00E554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6722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дистанционное обучение, з</w:t>
      </w:r>
      <w:r w:rsidR="00056580"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аочное обучение с применением дистанционных образовательных технологий (электронные учебно-методические комплексы, включающие электронные учебники, учебные пособия, учебные аудио-, </w:t>
      </w:r>
      <w:proofErr w:type="gramStart"/>
      <w:r w:rsidR="00056580"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 записи</w:t>
      </w:r>
      <w:proofErr w:type="gramEnd"/>
      <w:r w:rsidR="00056580"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056580" w:rsidRPr="00056580" w:rsidRDefault="00056580" w:rsidP="00877E7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580" w:rsidRPr="00056580" w:rsidRDefault="00056580" w:rsidP="00056580">
      <w:pPr>
        <w:autoSpaceDE w:val="0"/>
        <w:autoSpaceDN w:val="0"/>
        <w:adjustRightInd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5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Дополнительная информация и регистрация </w:t>
      </w:r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телефонам: (8-8652) 27-14-58, 27-14-63, ф.27-14-60; электронной почте: </w:t>
      </w:r>
      <w:hyperlink r:id="rId7" w:history="1">
        <w:r w:rsidRPr="0005658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199360@mail.ru</w:t>
        </w:r>
      </w:hyperlink>
      <w:r w:rsidRPr="0005658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56580" w:rsidRPr="00056580" w:rsidRDefault="00056580" w:rsidP="00056580">
      <w:pPr>
        <w:tabs>
          <w:tab w:val="num" w:pos="600"/>
        </w:tabs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90968" w:rsidRPr="00877E73" w:rsidRDefault="00056580" w:rsidP="00877E73">
      <w:pPr>
        <w:tabs>
          <w:tab w:val="num" w:pos="600"/>
        </w:tabs>
        <w:spacing w:after="0" w:line="240" w:lineRule="auto"/>
        <w:ind w:left="-426" w:firstLine="42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56580">
        <w:rPr>
          <w:rFonts w:ascii="Times New Roman" w:eastAsia="Times New Roman" w:hAnsi="Times New Roman" w:cs="Times New Roman"/>
          <w:sz w:val="24"/>
          <w:szCs w:val="24"/>
        </w:rPr>
        <w:t xml:space="preserve">Директор                                       </w:t>
      </w:r>
      <w:r w:rsidRPr="0005658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54505" cy="3829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4505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6580">
        <w:rPr>
          <w:rFonts w:ascii="Times New Roman" w:eastAsia="Times New Roman" w:hAnsi="Times New Roman" w:cs="Times New Roman"/>
          <w:sz w:val="24"/>
          <w:szCs w:val="24"/>
        </w:rPr>
        <w:t xml:space="preserve">               В.А. Братусина</w:t>
      </w:r>
    </w:p>
    <w:sectPr w:rsidR="00690968" w:rsidRPr="00877E73" w:rsidSect="00C45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776A"/>
    <w:rsid w:val="00056580"/>
    <w:rsid w:val="0031776A"/>
    <w:rsid w:val="005B62A4"/>
    <w:rsid w:val="00636792"/>
    <w:rsid w:val="00646A23"/>
    <w:rsid w:val="00690968"/>
    <w:rsid w:val="00877E73"/>
    <w:rsid w:val="00997748"/>
    <w:rsid w:val="00C451ED"/>
    <w:rsid w:val="00E5542C"/>
    <w:rsid w:val="00F67223"/>
    <w:rsid w:val="00F8520F"/>
    <w:rsid w:val="00FA5E6A"/>
    <w:rsid w:val="00FC2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1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6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65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6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65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73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199360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199360@mail.r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12</cp:revision>
  <cp:lastPrinted>2017-12-11T06:35:00Z</cp:lastPrinted>
  <dcterms:created xsi:type="dcterms:W3CDTF">2017-12-11T06:29:00Z</dcterms:created>
  <dcterms:modified xsi:type="dcterms:W3CDTF">2017-12-25T13:50:00Z</dcterms:modified>
</cp:coreProperties>
</file>